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DE" w:rsidRPr="007206DE" w:rsidRDefault="007206DE" w:rsidP="007206DE">
      <w:pPr>
        <w:pStyle w:val="NormalWeb"/>
        <w:tabs>
          <w:tab w:val="left" w:pos="2490"/>
        </w:tabs>
        <w:spacing w:before="0" w:beforeAutospacing="0" w:after="150" w:afterAutospacing="0"/>
        <w:rPr>
          <w:color w:val="000000"/>
          <w:sz w:val="20"/>
          <w:szCs w:val="20"/>
        </w:rPr>
      </w:pPr>
      <w:r w:rsidRPr="007206DE">
        <w:rPr>
          <w:color w:val="000000"/>
          <w:sz w:val="20"/>
          <w:szCs w:val="20"/>
        </w:rPr>
        <w:t xml:space="preserve">Due date: </w:t>
      </w:r>
      <w:r w:rsidR="00E62203">
        <w:rPr>
          <w:color w:val="000000"/>
          <w:sz w:val="20"/>
          <w:szCs w:val="20"/>
        </w:rPr>
        <w:t>9</w:t>
      </w:r>
      <w:bookmarkStart w:id="0" w:name="_GoBack"/>
      <w:bookmarkEnd w:id="0"/>
      <w:r w:rsidRPr="007206DE">
        <w:rPr>
          <w:color w:val="000000"/>
          <w:sz w:val="20"/>
          <w:szCs w:val="20"/>
        </w:rPr>
        <w:t xml:space="preserve"> Dec.</w:t>
      </w:r>
      <w:r>
        <w:rPr>
          <w:color w:val="000000"/>
          <w:sz w:val="20"/>
          <w:szCs w:val="20"/>
        </w:rPr>
        <w:t xml:space="preserve"> (before the class)</w:t>
      </w:r>
    </w:p>
    <w:p w:rsidR="007206DE" w:rsidRDefault="007206DE" w:rsidP="00AF1AB7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F1AB7" w:rsidRPr="00AF1AB7" w:rsidRDefault="00AF1AB7" w:rsidP="00AF1AB7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F1AB7">
        <w:rPr>
          <w:rFonts w:ascii="Times New Roman" w:eastAsiaTheme="minorEastAsia" w:hAnsi="Times New Roman" w:cs="Times New Roman"/>
          <w:b/>
          <w:sz w:val="32"/>
          <w:szCs w:val="32"/>
        </w:rPr>
        <w:t>Homework</w:t>
      </w:r>
    </w:p>
    <w:p w:rsidR="002453D7" w:rsidRDefault="002453D7" w:rsidP="002545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Compute the perfectly competitive general equilibrium for each case below: </w:t>
      </w:r>
    </w:p>
    <w:p w:rsidR="002453D7" w:rsidRDefault="002453D7" w:rsidP="002545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Case 1:</w:t>
      </w:r>
    </w:p>
    <w:p w:rsidR="00254550" w:rsidRPr="00213C45" w:rsidRDefault="00254550" w:rsidP="00254550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=C+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1-H</m:t>
                  </m:r>
                </m:e>
              </m:d>
            </m:e>
          </m:func>
        </m:oMath>
      </m:oMathPara>
    </w:p>
    <w:p w:rsidR="00254550" w:rsidRPr="00213C45" w:rsidRDefault="00254550" w:rsidP="00254550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1-a</m:t>
              </m:r>
            </m:sup>
          </m:sSup>
        </m:oMath>
      </m:oMathPara>
    </w:p>
    <w:p w:rsidR="00254550" w:rsidRPr="00213C45" w:rsidRDefault="00E62203" w:rsidP="00254550">
      <w:pPr>
        <w:rPr>
          <w:rFonts w:ascii="Times New Roman" w:eastAsiaTheme="minorEastAsia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=1.</m:t>
          </m:r>
        </m:oMath>
      </m:oMathPara>
    </w:p>
    <w:p w:rsidR="002453D7" w:rsidRDefault="002453D7" w:rsidP="002453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Case 2:</w:t>
      </w:r>
    </w:p>
    <w:p w:rsidR="002453D7" w:rsidRPr="00213C45" w:rsidRDefault="002453D7" w:rsidP="002453D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1-b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1-b</m:t>
              </m:r>
            </m:den>
          </m:f>
          <m:r>
            <w:rPr>
              <w:rFonts w:ascii="Cambria Math" w:eastAsiaTheme="minorEastAsia" w:hAnsi="Cambria Math" w:cs="Times New Roman"/>
            </w:rPr>
            <m:t>-H</m:t>
          </m:r>
        </m:oMath>
      </m:oMathPara>
    </w:p>
    <w:p w:rsidR="002453D7" w:rsidRPr="00213C45" w:rsidRDefault="002453D7" w:rsidP="002453D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1-a</m:t>
              </m:r>
            </m:sup>
          </m:sSup>
        </m:oMath>
      </m:oMathPara>
    </w:p>
    <w:p w:rsidR="002453D7" w:rsidRPr="00213C45" w:rsidRDefault="00E62203" w:rsidP="002453D7">
      <w:pPr>
        <w:rPr>
          <w:rFonts w:ascii="Times New Roman" w:eastAsiaTheme="minorEastAsia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=1.</m:t>
          </m:r>
        </m:oMath>
      </m:oMathPara>
    </w:p>
    <w:p w:rsidR="00387C22" w:rsidRDefault="00387C22"/>
    <w:p w:rsidR="002453D7" w:rsidRDefault="002453D7" w:rsidP="002453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Case 3:</w:t>
      </w:r>
    </w:p>
    <w:p w:rsidR="002453D7" w:rsidRPr="00213C45" w:rsidRDefault="002453D7" w:rsidP="002453D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=C×(1-H)</m:t>
          </m:r>
        </m:oMath>
      </m:oMathPara>
    </w:p>
    <w:p w:rsidR="002453D7" w:rsidRPr="00213C45" w:rsidRDefault="002453D7" w:rsidP="002453D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=K+L</m:t>
          </m:r>
        </m:oMath>
      </m:oMathPara>
    </w:p>
    <w:p w:rsidR="002453D7" w:rsidRPr="00AF1AB7" w:rsidRDefault="00E62203" w:rsidP="002453D7">
      <w:pPr>
        <w:rPr>
          <w:rFonts w:ascii="Times New Roman" w:eastAsiaTheme="minorEastAsia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=100.</m:t>
          </m:r>
        </m:oMath>
      </m:oMathPara>
    </w:p>
    <w:p w:rsidR="00AF1AB7" w:rsidRDefault="00AF1AB7" w:rsidP="00AF1AB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Case 4:</w:t>
      </w:r>
    </w:p>
    <w:p w:rsidR="00AF1AB7" w:rsidRPr="00213C45" w:rsidRDefault="00AF1AB7" w:rsidP="00AF1AB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=C×(1-H)</m:t>
          </m:r>
        </m:oMath>
      </m:oMathPara>
    </w:p>
    <w:p w:rsidR="00AF1AB7" w:rsidRPr="00213C45" w:rsidRDefault="00AF1AB7" w:rsidP="00AF1AB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{K,L}</m:t>
              </m:r>
            </m:e>
          </m:func>
        </m:oMath>
      </m:oMathPara>
    </w:p>
    <w:p w:rsidR="00AF1AB7" w:rsidRPr="00AF1AB7" w:rsidRDefault="00E62203" w:rsidP="00AF1AB7">
      <w:pPr>
        <w:rPr>
          <w:rFonts w:ascii="Times New Roman" w:eastAsiaTheme="minorEastAsia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=100.</m:t>
          </m:r>
        </m:oMath>
      </m:oMathPara>
    </w:p>
    <w:p w:rsidR="00AF1AB7" w:rsidRPr="00213C45" w:rsidRDefault="00AF1AB7" w:rsidP="00AF1AB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Hint: The technology is not smooth so you cannot take its derivative. </w:t>
      </w:r>
    </w:p>
    <w:p w:rsidR="00AF1AB7" w:rsidRPr="00213C45" w:rsidRDefault="00AF1AB7" w:rsidP="002453D7">
      <w:pPr>
        <w:rPr>
          <w:rFonts w:ascii="Times New Roman" w:eastAsiaTheme="minorEastAsia" w:hAnsi="Times New Roman" w:cs="Times New Roman"/>
        </w:rPr>
      </w:pPr>
    </w:p>
    <w:p w:rsidR="002453D7" w:rsidRDefault="002453D7"/>
    <w:sectPr w:rsidR="0024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50"/>
    <w:rsid w:val="002453D7"/>
    <w:rsid w:val="00254550"/>
    <w:rsid w:val="00387C22"/>
    <w:rsid w:val="007206DE"/>
    <w:rsid w:val="00796356"/>
    <w:rsid w:val="00AF1AB7"/>
    <w:rsid w:val="00B77209"/>
    <w:rsid w:val="00E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6D01-F140-4EDF-A00F-EB9D0C9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  <w:rPr>
      <w:lang w:val="tr-TR"/>
    </w:rPr>
  </w:style>
  <w:style w:type="paragraph" w:styleId="NormalWeb">
    <w:name w:val="Normal (Web)"/>
    <w:basedOn w:val="Normal"/>
    <w:uiPriority w:val="99"/>
    <w:semiHidden/>
    <w:unhideWhenUsed/>
    <w:rsid w:val="0072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dcterms:created xsi:type="dcterms:W3CDTF">2020-12-03T08:46:00Z</dcterms:created>
  <dcterms:modified xsi:type="dcterms:W3CDTF">2020-12-04T19:51:00Z</dcterms:modified>
</cp:coreProperties>
</file>