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CA" w:rsidRPr="00CE09CA" w:rsidRDefault="00CE09CA" w:rsidP="00CE0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CA">
        <w:rPr>
          <w:rFonts w:ascii="Times New Roman" w:hAnsi="Times New Roman" w:cs="Times New Roman"/>
          <w:b/>
          <w:sz w:val="24"/>
          <w:szCs w:val="24"/>
        </w:rPr>
        <w:t>Economics of Income Distribution – Quiz 3</w:t>
      </w:r>
    </w:p>
    <w:p w:rsidR="005C2E87" w:rsidRPr="005C2E87" w:rsidRDefault="005C2E87" w:rsidP="005C2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E87">
        <w:rPr>
          <w:rFonts w:ascii="Times New Roman" w:hAnsi="Times New Roman" w:cs="Times New Roman"/>
          <w:sz w:val="24"/>
          <w:szCs w:val="24"/>
        </w:rPr>
        <w:t>L</w:t>
      </w:r>
      <w:r w:rsidRPr="005C2E87">
        <w:rPr>
          <w:rFonts w:ascii="Times New Roman" w:hAnsi="Times New Roman" w:cs="Times New Roman"/>
          <w:sz w:val="24"/>
          <w:szCs w:val="24"/>
        </w:rPr>
        <w:t>abor share is falling</w:t>
      </w:r>
      <w:r w:rsidRPr="005C2E87">
        <w:rPr>
          <w:rFonts w:ascii="Times New Roman" w:hAnsi="Times New Roman" w:cs="Times New Roman"/>
          <w:sz w:val="24"/>
          <w:szCs w:val="24"/>
        </w:rPr>
        <w:t xml:space="preserve"> in the US as we discussed in the class. A particular explanation</w:t>
      </w:r>
      <w:r w:rsidRPr="005C2E87">
        <w:rPr>
          <w:rFonts w:ascii="Times New Roman" w:hAnsi="Times New Roman" w:cs="Times New Roman"/>
          <w:sz w:val="24"/>
          <w:szCs w:val="24"/>
        </w:rPr>
        <w:t xml:space="preserve"> is </w:t>
      </w:r>
      <w:r w:rsidR="00CE09CA">
        <w:rPr>
          <w:rFonts w:ascii="Times New Roman" w:hAnsi="Times New Roman" w:cs="Times New Roman"/>
          <w:sz w:val="24"/>
          <w:szCs w:val="24"/>
        </w:rPr>
        <w:t xml:space="preserve">cheap </w:t>
      </w:r>
      <w:r w:rsidRPr="005C2E87">
        <w:rPr>
          <w:rFonts w:ascii="Times New Roman" w:hAnsi="Times New Roman" w:cs="Times New Roman"/>
          <w:sz w:val="24"/>
          <w:szCs w:val="24"/>
        </w:rPr>
        <w:t>capital</w:t>
      </w:r>
      <w:r w:rsidR="00CE09CA">
        <w:rPr>
          <w:rFonts w:ascii="Times New Roman" w:hAnsi="Times New Roman" w:cs="Times New Roman"/>
          <w:sz w:val="24"/>
          <w:szCs w:val="24"/>
        </w:rPr>
        <w:t>, i.e. low</w:t>
      </w:r>
      <w:r w:rsidRPr="005C2E87">
        <w:rPr>
          <w:rFonts w:ascii="Times New Roman" w:hAnsi="Times New Roman" w:cs="Times New Roman"/>
          <w:sz w:val="24"/>
          <w:szCs w:val="24"/>
        </w:rPr>
        <w:t xml:space="preserve"> </w:t>
      </w:r>
      <w:r w:rsidRPr="005C2E87">
        <w:rPr>
          <w:rFonts w:ascii="Times New Roman" w:hAnsi="Times New Roman" w:cs="Times New Roman"/>
          <w:sz w:val="24"/>
          <w:szCs w:val="24"/>
        </w:rPr>
        <w:t xml:space="preserve">interest rate. If </w:t>
      </w:r>
      <w:r w:rsidR="00CE09CA">
        <w:rPr>
          <w:rFonts w:ascii="Times New Roman" w:hAnsi="Times New Roman" w:cs="Times New Roman"/>
          <w:sz w:val="24"/>
          <w:szCs w:val="24"/>
        </w:rPr>
        <w:t xml:space="preserve">cheap </w:t>
      </w:r>
      <w:r w:rsidRPr="005C2E87">
        <w:rPr>
          <w:rFonts w:ascii="Times New Roman" w:hAnsi="Times New Roman" w:cs="Times New Roman"/>
          <w:sz w:val="24"/>
          <w:szCs w:val="24"/>
        </w:rPr>
        <w:t>capital</w:t>
      </w:r>
      <w:r w:rsidR="00B550CB">
        <w:rPr>
          <w:rFonts w:ascii="Times New Roman" w:hAnsi="Times New Roman" w:cs="Times New Roman"/>
          <w:sz w:val="24"/>
          <w:szCs w:val="24"/>
        </w:rPr>
        <w:t xml:space="preserve"> replaces </w:t>
      </w:r>
      <w:r w:rsidRPr="005C2E87">
        <w:rPr>
          <w:rFonts w:ascii="Times New Roman" w:hAnsi="Times New Roman" w:cs="Times New Roman"/>
          <w:sz w:val="24"/>
          <w:szCs w:val="24"/>
        </w:rPr>
        <w:t>labor</w:t>
      </w:r>
      <w:r w:rsidR="00B550CB">
        <w:rPr>
          <w:rFonts w:ascii="Times New Roman" w:hAnsi="Times New Roman" w:cs="Times New Roman"/>
          <w:sz w:val="24"/>
          <w:szCs w:val="24"/>
        </w:rPr>
        <w:t xml:space="preserve">, </w:t>
      </w:r>
      <w:r w:rsidR="00CE09CA">
        <w:rPr>
          <w:rFonts w:ascii="Times New Roman" w:hAnsi="Times New Roman" w:cs="Times New Roman"/>
          <w:sz w:val="24"/>
          <w:szCs w:val="24"/>
        </w:rPr>
        <w:t>t</w:t>
      </w:r>
      <w:r w:rsidRPr="005C2E87">
        <w:rPr>
          <w:rFonts w:ascii="Times New Roman" w:hAnsi="Times New Roman" w:cs="Times New Roman"/>
          <w:sz w:val="24"/>
          <w:szCs w:val="24"/>
        </w:rPr>
        <w:t>his would</w:t>
      </w:r>
      <w:r w:rsidR="00B550CB">
        <w:rPr>
          <w:rFonts w:ascii="Times New Roman" w:hAnsi="Times New Roman" w:cs="Times New Roman"/>
          <w:sz w:val="24"/>
          <w:szCs w:val="24"/>
        </w:rPr>
        <w:t xml:space="preserve"> explain why the </w:t>
      </w:r>
      <w:r w:rsidRPr="005C2E87">
        <w:rPr>
          <w:rFonts w:ascii="Times New Roman" w:hAnsi="Times New Roman" w:cs="Times New Roman"/>
          <w:sz w:val="24"/>
          <w:szCs w:val="24"/>
        </w:rPr>
        <w:t>labor share</w:t>
      </w:r>
      <w:r w:rsidR="00B550CB">
        <w:rPr>
          <w:rFonts w:ascii="Times New Roman" w:hAnsi="Times New Roman" w:cs="Times New Roman"/>
          <w:sz w:val="24"/>
          <w:szCs w:val="24"/>
        </w:rPr>
        <w:t xml:space="preserve"> is falling</w:t>
      </w:r>
      <w:r w:rsidRPr="005C2E87">
        <w:rPr>
          <w:rFonts w:ascii="Times New Roman" w:hAnsi="Times New Roman" w:cs="Times New Roman"/>
          <w:sz w:val="24"/>
          <w:szCs w:val="24"/>
        </w:rPr>
        <w:t xml:space="preserve">. </w:t>
      </w:r>
      <w:r w:rsidRPr="005C2E87">
        <w:rPr>
          <w:rFonts w:ascii="Times New Roman" w:hAnsi="Times New Roman" w:cs="Times New Roman"/>
          <w:sz w:val="24"/>
          <w:szCs w:val="24"/>
        </w:rPr>
        <w:t>Why is this explanation wrong?</w:t>
      </w:r>
    </w:p>
    <w:p w:rsidR="005C2E87" w:rsidRPr="005C2E87" w:rsidRDefault="005C2E87" w:rsidP="005C2E8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C2E87">
        <w:rPr>
          <w:rFonts w:ascii="Times New Roman" w:hAnsi="Times New Roman" w:cs="Times New Roman"/>
          <w:sz w:val="24"/>
          <w:szCs w:val="24"/>
        </w:rPr>
        <w:t xml:space="preserve">(Hint: </w:t>
      </w:r>
      <w:r w:rsidR="00B550CB">
        <w:rPr>
          <w:rFonts w:ascii="Times New Roman" w:hAnsi="Times New Roman" w:cs="Times New Roman"/>
          <w:sz w:val="24"/>
          <w:szCs w:val="24"/>
        </w:rPr>
        <w:t xml:space="preserve">We discussed this in the class. </w:t>
      </w:r>
      <w:r w:rsidRPr="005C2E87">
        <w:rPr>
          <w:rFonts w:ascii="Times New Roman" w:hAnsi="Times New Roman" w:cs="Times New Roman"/>
          <w:sz w:val="24"/>
          <w:szCs w:val="24"/>
        </w:rPr>
        <w:t xml:space="preserve">See </w:t>
      </w:r>
      <w:r w:rsidR="00B550CB">
        <w:rPr>
          <w:rFonts w:ascii="Times New Roman" w:hAnsi="Times New Roman" w:cs="Times New Roman"/>
          <w:sz w:val="24"/>
          <w:szCs w:val="24"/>
        </w:rPr>
        <w:t xml:space="preserve">also </w:t>
      </w:r>
      <w:r w:rsidRPr="005C2E87">
        <w:rPr>
          <w:rFonts w:ascii="Times New Roman" w:hAnsi="Times New Roman" w:cs="Times New Roman"/>
          <w:sz w:val="24"/>
          <w:szCs w:val="24"/>
        </w:rPr>
        <w:t>Barkai</w:t>
      </w:r>
      <w:r w:rsidRPr="005C2E87">
        <w:rPr>
          <w:rFonts w:ascii="Times New Roman" w:hAnsi="Times New Roman" w:cs="Times New Roman"/>
          <w:sz w:val="24"/>
          <w:szCs w:val="24"/>
        </w:rPr>
        <w:t xml:space="preserve"> (2016), page 32-33-34</w:t>
      </w:r>
      <w:r w:rsidR="00CE09CA">
        <w:rPr>
          <w:rFonts w:ascii="Times New Roman" w:hAnsi="Times New Roman" w:cs="Times New Roman"/>
          <w:sz w:val="24"/>
          <w:szCs w:val="24"/>
        </w:rPr>
        <w:t>, that you can find at my Avesis web page.</w:t>
      </w:r>
      <w:r w:rsidRPr="005C2E87">
        <w:rPr>
          <w:rFonts w:ascii="Times New Roman" w:hAnsi="Times New Roman" w:cs="Times New Roman"/>
          <w:sz w:val="24"/>
          <w:szCs w:val="24"/>
        </w:rPr>
        <w:t>)</w:t>
      </w:r>
    </w:p>
    <w:p w:rsidR="00A45818" w:rsidRPr="00A45818" w:rsidRDefault="00A45818" w:rsidP="00CE09CA">
      <w:pPr>
        <w:rPr>
          <w:rFonts w:ascii="Times New Roman" w:hAnsi="Times New Roman" w:cs="Times New Roman"/>
          <w:sz w:val="24"/>
          <w:szCs w:val="24"/>
        </w:rPr>
      </w:pPr>
    </w:p>
    <w:p w:rsidR="00A45818" w:rsidRDefault="00A45818" w:rsidP="005C2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E87">
        <w:rPr>
          <w:rFonts w:ascii="Times New Roman" w:hAnsi="Times New Roman" w:cs="Times New Roman"/>
          <w:sz w:val="24"/>
          <w:szCs w:val="24"/>
        </w:rPr>
        <w:t xml:space="preserve">The figure </w:t>
      </w:r>
      <w:r w:rsidR="00B550CB">
        <w:rPr>
          <w:rFonts w:ascii="Times New Roman" w:hAnsi="Times New Roman" w:cs="Times New Roman"/>
          <w:sz w:val="24"/>
          <w:szCs w:val="24"/>
        </w:rPr>
        <w:t>below</w:t>
      </w:r>
      <w:r w:rsidRPr="005C2E87">
        <w:rPr>
          <w:rFonts w:ascii="Times New Roman" w:hAnsi="Times New Roman" w:cs="Times New Roman"/>
          <w:sz w:val="24"/>
          <w:szCs w:val="24"/>
        </w:rPr>
        <w:t xml:space="preserve"> is from </w:t>
      </w:r>
      <w:r w:rsidRPr="005C2E87">
        <w:rPr>
          <w:rFonts w:ascii="Times New Roman" w:hAnsi="Times New Roman" w:cs="Times New Roman"/>
          <w:sz w:val="24"/>
          <w:szCs w:val="24"/>
        </w:rPr>
        <w:t>Autor et. al. (2017)</w:t>
      </w:r>
      <w:r w:rsidRPr="005C2E87">
        <w:rPr>
          <w:rFonts w:ascii="Times New Roman" w:hAnsi="Times New Roman" w:cs="Times New Roman"/>
          <w:sz w:val="24"/>
          <w:szCs w:val="24"/>
        </w:rPr>
        <w:t>.</w:t>
      </w:r>
      <w:r w:rsidRPr="005C2E87">
        <w:rPr>
          <w:rFonts w:ascii="Times New Roman" w:hAnsi="Times New Roman" w:cs="Times New Roman"/>
          <w:sz w:val="24"/>
          <w:szCs w:val="24"/>
        </w:rPr>
        <w:t xml:space="preserve"> </w:t>
      </w:r>
      <w:r w:rsidRPr="005C2E87">
        <w:rPr>
          <w:rFonts w:ascii="Times New Roman" w:hAnsi="Times New Roman" w:cs="Times New Roman"/>
          <w:sz w:val="24"/>
          <w:szCs w:val="24"/>
        </w:rPr>
        <w:t>You can find the essay at my Avesis web page.</w:t>
      </w:r>
      <w:r w:rsidRPr="005C2E87">
        <w:rPr>
          <w:rFonts w:ascii="Times New Roman" w:hAnsi="Times New Roman" w:cs="Times New Roman"/>
          <w:sz w:val="24"/>
          <w:szCs w:val="24"/>
        </w:rPr>
        <w:t xml:space="preserve"> </w:t>
      </w:r>
      <w:r w:rsidRPr="005C2E87">
        <w:rPr>
          <w:rFonts w:ascii="Times New Roman" w:hAnsi="Times New Roman" w:cs="Times New Roman"/>
          <w:sz w:val="24"/>
          <w:szCs w:val="24"/>
        </w:rPr>
        <w:t>The title of the essay is “</w:t>
      </w:r>
      <w:r w:rsidRPr="005C2E87">
        <w:rPr>
          <w:rFonts w:ascii="Times New Roman" w:hAnsi="Times New Roman" w:cs="Times New Roman"/>
          <w:sz w:val="24"/>
          <w:szCs w:val="24"/>
        </w:rPr>
        <w:t>Concentrating on the Fall of the Labor Share</w:t>
      </w:r>
      <w:r w:rsidRPr="005C2E87">
        <w:rPr>
          <w:rFonts w:ascii="Times New Roman" w:hAnsi="Times New Roman" w:cs="Times New Roman"/>
          <w:sz w:val="24"/>
          <w:szCs w:val="24"/>
        </w:rPr>
        <w:t xml:space="preserve">.” Explain why this data suggests that the falling labor share is due to super star firms. </w:t>
      </w:r>
    </w:p>
    <w:p w:rsidR="00B550CB" w:rsidRDefault="00B550CB" w:rsidP="00B550C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5818">
        <w:rPr>
          <w:noProof/>
          <w:lang w:eastAsia="tr-TR"/>
        </w:rPr>
        <w:drawing>
          <wp:inline distT="0" distB="0" distL="0" distR="0" wp14:anchorId="0235B989" wp14:editId="621B6F1F">
            <wp:extent cx="3695700" cy="313834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34" cy="315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0CB" w:rsidRDefault="00B550CB" w:rsidP="00B550C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550CB" w:rsidRPr="00B550CB" w:rsidRDefault="00B550CB" w:rsidP="00B55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that the demand function is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-ϵ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Ünveren and Sunal (2015) estimate </w:t>
      </w:r>
      <m:oMath>
        <m:r>
          <w:rPr>
            <w:rFonts w:ascii="Cambria Math" w:hAnsi="Cambria Math" w:cs="Times New Roman"/>
            <w:sz w:val="24"/>
            <w:szCs w:val="24"/>
          </w:rPr>
          <m:t>ϵ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for Turkey. According to our results </w:t>
      </w:r>
      <m:oMath>
        <m:r>
          <w:rPr>
            <w:rFonts w:ascii="Cambria Math" w:hAnsi="Cambria Math" w:cs="Times New Roman"/>
            <w:sz w:val="24"/>
            <w:szCs w:val="24"/>
          </w:rPr>
          <m:t>ϵ</m:t>
        </m:r>
        <m:r>
          <w:rPr>
            <w:rFonts w:ascii="Cambria Math" w:hAnsi="Cambria Math" w:cs="Times New Roman"/>
            <w:sz w:val="24"/>
            <w:szCs w:val="24"/>
          </w:rPr>
          <m:t>=7/3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(The title of our essay is </w:t>
      </w:r>
      <w:r>
        <w:rPr>
          <w:rFonts w:ascii="Times New Roman" w:eastAsiaTheme="minorEastAsia" w:hAnsi="Times New Roman" w:cs="Times New Roman"/>
          <w:sz w:val="24"/>
          <w:szCs w:val="24"/>
        </w:rPr>
        <w:t>“Why is the labor share so low in Turkey?”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B550CB" w:rsidRPr="00B550CB" w:rsidRDefault="00B550CB" w:rsidP="00B550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is the price markup</w:t>
      </w:r>
      <w:r w:rsidR="00CE09CA">
        <w:rPr>
          <w:rFonts w:ascii="Times New Roman" w:eastAsiaTheme="minorEastAsia" w:hAnsi="Times New Roman" w:cs="Times New Roman"/>
          <w:sz w:val="24"/>
          <w:szCs w:val="24"/>
        </w:rPr>
        <w:t xml:space="preserve"> in Turkey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if </w:t>
      </w:r>
      <m:oMath>
        <m:r>
          <w:rPr>
            <w:rFonts w:ascii="Cambria Math" w:hAnsi="Cambria Math" w:cs="Times New Roman"/>
            <w:sz w:val="24"/>
            <w:szCs w:val="24"/>
          </w:rPr>
          <m:t>ϵ=7/3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B550CB" w:rsidRPr="00B550CB" w:rsidRDefault="00B550CB" w:rsidP="00B550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is the profit share</w:t>
      </w:r>
      <w:r w:rsidR="00CE09CA">
        <w:rPr>
          <w:rFonts w:ascii="Times New Roman" w:eastAsiaTheme="minorEastAsia" w:hAnsi="Times New Roman" w:cs="Times New Roman"/>
          <w:sz w:val="24"/>
          <w:szCs w:val="24"/>
        </w:rPr>
        <w:t xml:space="preserve"> in Turkey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if </w:t>
      </w:r>
      <m:oMath>
        <m:r>
          <w:rPr>
            <w:rFonts w:ascii="Cambria Math" w:hAnsi="Cambria Math" w:cs="Times New Roman"/>
            <w:sz w:val="24"/>
            <w:szCs w:val="24"/>
          </w:rPr>
          <m:t>ϵ=7/3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  <w:bookmarkStart w:id="0" w:name="_GoBack"/>
      <w:bookmarkEnd w:id="0"/>
    </w:p>
    <w:sectPr w:rsidR="00B550CB" w:rsidRPr="00B5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1F77"/>
    <w:multiLevelType w:val="hybridMultilevel"/>
    <w:tmpl w:val="9252CD1C"/>
    <w:lvl w:ilvl="0" w:tplc="7FC0525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005B7"/>
    <w:multiLevelType w:val="hybridMultilevel"/>
    <w:tmpl w:val="E258F7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18"/>
    <w:rsid w:val="00387C22"/>
    <w:rsid w:val="005C2E87"/>
    <w:rsid w:val="00A45818"/>
    <w:rsid w:val="00B550CB"/>
    <w:rsid w:val="00C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5A2F9-6D1E-4D5F-B52D-9BBC6C6C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E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5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2020-02-23T08:55:00Z</dcterms:created>
  <dcterms:modified xsi:type="dcterms:W3CDTF">2020-02-23T09:30:00Z</dcterms:modified>
</cp:coreProperties>
</file>