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208A" w:rsidRPr="00A0208A" w:rsidRDefault="00A0208A" w:rsidP="00A0208A">
      <w:pPr>
        <w:spacing w:line="360" w:lineRule="auto"/>
        <w:rPr>
          <w:rFonts w:ascii="Times New Roman" w:eastAsiaTheme="minorEastAsia" w:hAnsi="Times New Roman" w:cs="Times New Roman"/>
        </w:rPr>
      </w:pPr>
      <w:r w:rsidRPr="00A0208A">
        <w:rPr>
          <w:rFonts w:ascii="Times New Roman" w:eastAsiaTheme="minorEastAsia" w:hAnsi="Times New Roman" w:cs="Times New Roman"/>
        </w:rPr>
        <w:t>The ne</w:t>
      </w:r>
      <w:r>
        <w:rPr>
          <w:rFonts w:ascii="Times New Roman" w:eastAsiaTheme="minorEastAsia" w:hAnsi="Times New Roman" w:cs="Times New Roman"/>
        </w:rPr>
        <w:t>x</w:t>
      </w:r>
      <w:r w:rsidRPr="00A0208A">
        <w:rPr>
          <w:rFonts w:ascii="Times New Roman" w:eastAsiaTheme="minorEastAsia" w:hAnsi="Times New Roman" w:cs="Times New Roman"/>
        </w:rPr>
        <w:t xml:space="preserve">t item in our agenda is to plot </w:t>
      </w:r>
    </w:p>
    <w:p w:rsidR="00A0208A" w:rsidRPr="00A0208A" w:rsidRDefault="003B3F15" w:rsidP="00A0208A">
      <w:pPr>
        <w:spacing w:line="360" w:lineRule="auto"/>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num>
            <m:den>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den>
          </m:f>
          <m:r>
            <w:rPr>
              <w:rFonts w:ascii="Cambria Math" w:hAnsi="Cambria Math" w:cs="Times New Roman"/>
            </w:rPr>
            <m:t>.</m:t>
          </m:r>
        </m:oMath>
      </m:oMathPara>
    </w:p>
    <w:p w:rsidR="00A0208A" w:rsidRDefault="00A0208A" w:rsidP="00A0208A">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To do this in a </w:t>
      </w:r>
      <w:r w:rsidR="003B3F15">
        <w:rPr>
          <w:rFonts w:ascii="Times New Roman" w:eastAsiaTheme="minorEastAsia" w:hAnsi="Times New Roman" w:cs="Times New Roman"/>
        </w:rPr>
        <w:t>m</w:t>
      </w:r>
      <w:r>
        <w:rPr>
          <w:rFonts w:ascii="Times New Roman" w:eastAsiaTheme="minorEastAsia" w:hAnsi="Times New Roman" w:cs="Times New Roman"/>
        </w:rPr>
        <w:t>ore systematic fashion, let us analyze the steps that should be taken to plot a graph. There are three main steps that one should take to plot a graph.</w:t>
      </w:r>
    </w:p>
    <w:p w:rsidR="00A0208A" w:rsidRDefault="00A0208A" w:rsidP="00A0208A">
      <w:pPr>
        <w:spacing w:line="360" w:lineRule="auto"/>
        <w:rPr>
          <w:rFonts w:ascii="Times New Roman" w:eastAsiaTheme="minorEastAsia" w:hAnsi="Times New Roman" w:cs="Times New Roman"/>
        </w:rPr>
      </w:pPr>
      <w:r w:rsidRPr="003B3F15">
        <w:rPr>
          <w:rFonts w:ascii="Times New Roman" w:eastAsiaTheme="minorEastAsia" w:hAnsi="Times New Roman" w:cs="Times New Roman"/>
          <w:b/>
        </w:rPr>
        <w:t>Step 1:</w:t>
      </w:r>
      <w:r>
        <w:rPr>
          <w:rFonts w:ascii="Times New Roman" w:eastAsiaTheme="minorEastAsia" w:hAnsi="Times New Roman" w:cs="Times New Roman"/>
        </w:rPr>
        <w:t xml:space="preserve"> Find the intercept points. This means solve for </w:t>
      </w:r>
      <m:oMath>
        <m:r>
          <w:rPr>
            <w:rFonts w:ascii="Cambria Math" w:eastAsiaTheme="minorEastAsia" w:hAnsi="Cambria Math" w:cs="Times New Roman"/>
          </w:rPr>
          <m:t>y</m:t>
        </m:r>
      </m:oMath>
      <w:r>
        <w:rPr>
          <w:rFonts w:ascii="Times New Roman" w:eastAsiaTheme="minorEastAsia" w:hAnsi="Times New Roman" w:cs="Times New Roman"/>
        </w:rPr>
        <w:t xml:space="preserve"> given </w:t>
      </w:r>
      <m:oMath>
        <m:r>
          <w:rPr>
            <w:rFonts w:ascii="Cambria Math" w:eastAsiaTheme="minorEastAsia" w:hAnsi="Cambria Math" w:cs="Times New Roman"/>
          </w:rPr>
          <m:t>x=0</m:t>
        </m:r>
      </m:oMath>
      <w:r>
        <w:rPr>
          <w:rFonts w:ascii="Times New Roman" w:eastAsiaTheme="minorEastAsia" w:hAnsi="Times New Roman" w:cs="Times New Roman"/>
        </w:rPr>
        <w:t xml:space="preserve"> and solve for </w:t>
      </w:r>
      <m:oMath>
        <m:r>
          <w:rPr>
            <w:rFonts w:ascii="Cambria Math" w:eastAsiaTheme="minorEastAsia" w:hAnsi="Cambria Math" w:cs="Times New Roman"/>
          </w:rPr>
          <m:t>x</m:t>
        </m:r>
      </m:oMath>
      <w:r>
        <w:rPr>
          <w:rFonts w:ascii="Times New Roman" w:eastAsiaTheme="minorEastAsia" w:hAnsi="Times New Roman" w:cs="Times New Roman"/>
        </w:rPr>
        <w:t xml:space="preserve"> given </w:t>
      </w:r>
      <m:oMath>
        <m:r>
          <w:rPr>
            <w:rFonts w:ascii="Cambria Math" w:eastAsiaTheme="minorEastAsia" w:hAnsi="Cambria Math" w:cs="Times New Roman"/>
          </w:rPr>
          <m:t>y=0.</m:t>
        </m:r>
      </m:oMath>
      <w:r>
        <w:rPr>
          <w:rFonts w:ascii="Times New Roman" w:eastAsiaTheme="minorEastAsia" w:hAnsi="Times New Roman" w:cs="Times New Roman"/>
        </w:rPr>
        <w:t xml:space="preserve"> </w:t>
      </w:r>
      <w:proofErr w:type="gramStart"/>
      <w:r>
        <w:rPr>
          <w:rFonts w:ascii="Times New Roman" w:eastAsiaTheme="minorEastAsia" w:hAnsi="Times New Roman" w:cs="Times New Roman"/>
        </w:rPr>
        <w:t>If</w:t>
      </w:r>
      <w:proofErr w:type="gramEnd"/>
      <w:r>
        <w:rPr>
          <w:rFonts w:ascii="Times New Roman" w:eastAsiaTheme="minorEastAsia" w:hAnsi="Times New Roman" w:cs="Times New Roman"/>
        </w:rPr>
        <w:t xml:space="preserve"> there is no solution, this means the graph does not touch to the vertical (</w:t>
      </w:r>
      <m:oMath>
        <m:r>
          <w:rPr>
            <w:rFonts w:ascii="Cambria Math" w:eastAsiaTheme="minorEastAsia" w:hAnsi="Cambria Math" w:cs="Times New Roman"/>
          </w:rPr>
          <m:t>x=0)</m:t>
        </m:r>
      </m:oMath>
      <w:r>
        <w:rPr>
          <w:rFonts w:ascii="Times New Roman" w:eastAsiaTheme="minorEastAsia" w:hAnsi="Times New Roman" w:cs="Times New Roman"/>
        </w:rPr>
        <w:t xml:space="preserve"> or the horizontal (</w:t>
      </w:r>
      <m:oMath>
        <m:r>
          <w:rPr>
            <w:rFonts w:ascii="Cambria Math" w:eastAsiaTheme="minorEastAsia" w:hAnsi="Cambria Math" w:cs="Times New Roman"/>
          </w:rPr>
          <m:t>y=0)</m:t>
        </m:r>
      </m:oMath>
      <w:r>
        <w:rPr>
          <w:rFonts w:ascii="Times New Roman" w:eastAsiaTheme="minorEastAsia" w:hAnsi="Times New Roman" w:cs="Times New Roman"/>
        </w:rPr>
        <w:t xml:space="preserve"> axis.</w:t>
      </w:r>
    </w:p>
    <w:p w:rsidR="00A0208A" w:rsidRDefault="00A0208A" w:rsidP="00A0208A">
      <w:pPr>
        <w:spacing w:line="360" w:lineRule="auto"/>
        <w:rPr>
          <w:rFonts w:ascii="Times New Roman" w:eastAsiaTheme="minorEastAsia" w:hAnsi="Times New Roman" w:cs="Times New Roman"/>
        </w:rPr>
      </w:pPr>
      <w:r w:rsidRPr="003B3F15">
        <w:rPr>
          <w:rFonts w:ascii="Times New Roman" w:eastAsiaTheme="minorEastAsia" w:hAnsi="Times New Roman" w:cs="Times New Roman"/>
          <w:b/>
        </w:rPr>
        <w:t>Step 2:</w:t>
      </w:r>
      <w:r>
        <w:rPr>
          <w:rFonts w:ascii="Times New Roman" w:eastAsiaTheme="minorEastAsia" w:hAnsi="Times New Roman" w:cs="Times New Roman"/>
        </w:rPr>
        <w:t xml:space="preserve"> Find the slope by computing </w:t>
      </w:r>
    </w:p>
    <w:p w:rsidR="00A0208A" w:rsidRPr="00A0208A" w:rsidRDefault="003B3F15" w:rsidP="00A0208A">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dy</m:t>
              </m:r>
            </m:num>
            <m:den>
              <m:r>
                <w:rPr>
                  <w:rFonts w:ascii="Cambria Math" w:eastAsiaTheme="minorEastAsia" w:hAnsi="Cambria Math" w:cs="Times New Roman"/>
                </w:rPr>
                <m:t>dx</m:t>
              </m:r>
            </m:den>
          </m:f>
          <m:r>
            <w:rPr>
              <w:rFonts w:ascii="Cambria Math" w:eastAsiaTheme="minorEastAsia" w:hAnsi="Cambria Math" w:cs="Times New Roman"/>
            </w:rPr>
            <m:t>.</m:t>
          </m:r>
        </m:oMath>
      </m:oMathPara>
    </w:p>
    <w:p w:rsidR="00A0208A" w:rsidRDefault="00A0208A" w:rsidP="00A0208A">
      <w:pPr>
        <w:spacing w:line="360" w:lineRule="auto"/>
        <w:rPr>
          <w:rFonts w:ascii="Times New Roman" w:eastAsiaTheme="minorEastAsia" w:hAnsi="Times New Roman" w:cs="Times New Roman"/>
        </w:rPr>
      </w:pPr>
      <w:r>
        <w:rPr>
          <w:rFonts w:ascii="Times New Roman" w:eastAsiaTheme="minorEastAsia" w:hAnsi="Times New Roman" w:cs="Times New Roman"/>
        </w:rPr>
        <w:t>If the derivative is positive, then the graph is upward sloped. If the derivative is negative, then it is downward sloped. If the slope is zero (at a single point), then it is either a maximum or a minimum. If the slope is zero everywhere, then the graph would be a flat line parallel to the horizontal axis.</w:t>
      </w:r>
    </w:p>
    <w:p w:rsidR="00A0208A" w:rsidRDefault="00A0208A" w:rsidP="00A0208A">
      <w:pPr>
        <w:spacing w:line="360" w:lineRule="auto"/>
        <w:rPr>
          <w:rFonts w:ascii="Times New Roman" w:eastAsiaTheme="minorEastAsia" w:hAnsi="Times New Roman" w:cs="Times New Roman"/>
        </w:rPr>
      </w:pPr>
      <w:r>
        <w:rPr>
          <w:noProof/>
          <w:lang w:val="tr-TR" w:eastAsia="tr-TR"/>
        </w:rPr>
        <w:drawing>
          <wp:inline distT="0" distB="0" distL="0" distR="0" wp14:anchorId="30238C7B" wp14:editId="168FA133">
            <wp:extent cx="5760720" cy="3239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3239135"/>
                    </a:xfrm>
                    <a:prstGeom prst="rect">
                      <a:avLst/>
                    </a:prstGeom>
                  </pic:spPr>
                </pic:pic>
              </a:graphicData>
            </a:graphic>
          </wp:inline>
        </w:drawing>
      </w:r>
    </w:p>
    <w:p w:rsidR="00AE570F" w:rsidRDefault="00AE570F" w:rsidP="00A0208A">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The graphs above demonstrate these three possibilities. </w:t>
      </w:r>
    </w:p>
    <w:p w:rsidR="00AE570F" w:rsidRDefault="00AE570F" w:rsidP="00A0208A">
      <w:pPr>
        <w:spacing w:line="360" w:lineRule="auto"/>
        <w:rPr>
          <w:rFonts w:ascii="Times New Roman" w:eastAsiaTheme="minorEastAsia" w:hAnsi="Times New Roman" w:cs="Times New Roman"/>
        </w:rPr>
      </w:pPr>
      <w:r w:rsidRPr="003B3F15">
        <w:rPr>
          <w:rFonts w:ascii="Times New Roman" w:eastAsiaTheme="minorEastAsia" w:hAnsi="Times New Roman" w:cs="Times New Roman"/>
          <w:b/>
        </w:rPr>
        <w:t>Step 3:</w:t>
      </w:r>
      <w:r>
        <w:rPr>
          <w:rFonts w:ascii="Times New Roman" w:eastAsiaTheme="minorEastAsia" w:hAnsi="Times New Roman" w:cs="Times New Roman"/>
        </w:rPr>
        <w:t xml:space="preserve"> Determine the curvature. To do so, take the 2</w:t>
      </w:r>
      <w:r w:rsidRPr="00AE570F">
        <w:rPr>
          <w:rFonts w:ascii="Times New Roman" w:eastAsiaTheme="minorEastAsia" w:hAnsi="Times New Roman" w:cs="Times New Roman"/>
          <w:vertAlign w:val="superscript"/>
        </w:rPr>
        <w:t>nd</w:t>
      </w:r>
      <w:r>
        <w:rPr>
          <w:rFonts w:ascii="Times New Roman" w:eastAsiaTheme="minorEastAsia" w:hAnsi="Times New Roman" w:cs="Times New Roman"/>
        </w:rPr>
        <w:t xml:space="preserve"> </w:t>
      </w:r>
      <w:r w:rsidR="003B3F15">
        <w:rPr>
          <w:rFonts w:ascii="Times New Roman" w:eastAsiaTheme="minorEastAsia" w:hAnsi="Times New Roman" w:cs="Times New Roman"/>
        </w:rPr>
        <w:t xml:space="preserve">order </w:t>
      </w:r>
      <w:r>
        <w:rPr>
          <w:rFonts w:ascii="Times New Roman" w:eastAsiaTheme="minorEastAsia" w:hAnsi="Times New Roman" w:cs="Times New Roman"/>
        </w:rPr>
        <w:t>derivative. If the derivative is (+), then the graph is convex. If the derivative is (-), then the graph is concave.</w:t>
      </w:r>
    </w:p>
    <w:p w:rsidR="00AE570F" w:rsidRDefault="00AE570F" w:rsidP="00A0208A">
      <w:pPr>
        <w:spacing w:line="360" w:lineRule="auto"/>
        <w:rPr>
          <w:rFonts w:ascii="Times New Roman" w:eastAsiaTheme="minorEastAsia" w:hAnsi="Times New Roman" w:cs="Times New Roman"/>
        </w:rPr>
      </w:pPr>
      <w:r>
        <w:rPr>
          <w:noProof/>
          <w:lang w:val="tr-TR" w:eastAsia="tr-TR"/>
        </w:rPr>
        <w:lastRenderedPageBreak/>
        <w:drawing>
          <wp:inline distT="0" distB="0" distL="0" distR="0" wp14:anchorId="2C3BBD7D" wp14:editId="205D2054">
            <wp:extent cx="5760720" cy="3239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239135"/>
                    </a:xfrm>
                    <a:prstGeom prst="rect">
                      <a:avLst/>
                    </a:prstGeom>
                  </pic:spPr>
                </pic:pic>
              </a:graphicData>
            </a:graphic>
          </wp:inline>
        </w:drawing>
      </w:r>
    </w:p>
    <w:p w:rsidR="00AE570F" w:rsidRDefault="00AE570F" w:rsidP="00A0208A">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Example: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2</m:t>
            </m:r>
          </m:sub>
        </m:sSub>
        <m:r>
          <w:rPr>
            <w:rFonts w:ascii="Cambria Math" w:hAnsi="Cambria Math" w:cs="Times New Roman"/>
          </w:rPr>
          <m:t xml:space="preserve">=3/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m:t>
        </m:r>
      </m:oMath>
    </w:p>
    <w:p w:rsidR="00AE570F" w:rsidRDefault="00AE570F" w:rsidP="00A0208A">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Step 1: Now we should solve for </w:t>
      </w:r>
      <m:oMath>
        <m:r>
          <w:rPr>
            <w:rFonts w:ascii="Cambria Math" w:eastAsiaTheme="minorEastAsia" w:hAnsi="Cambria Math" w:cs="Times New Roman"/>
          </w:rPr>
          <m:t>y</m:t>
        </m:r>
      </m:oMath>
      <w:r>
        <w:rPr>
          <w:rFonts w:ascii="Times New Roman" w:eastAsiaTheme="minorEastAsia" w:hAnsi="Times New Roman" w:cs="Times New Roman"/>
        </w:rPr>
        <w:t xml:space="preserve"> given </w:t>
      </w:r>
      <m:oMath>
        <m:r>
          <w:rPr>
            <w:rFonts w:ascii="Cambria Math" w:eastAsiaTheme="minorEastAsia" w:hAnsi="Cambria Math" w:cs="Times New Roman"/>
          </w:rPr>
          <m:t>x=0</m:t>
        </m:r>
      </m:oMath>
      <w:r>
        <w:rPr>
          <w:rFonts w:ascii="Times New Roman" w:eastAsiaTheme="minorEastAsia" w:hAnsi="Times New Roman" w:cs="Times New Roman"/>
        </w:rPr>
        <w:t xml:space="preserve"> and solve for </w:t>
      </w:r>
      <m:oMath>
        <m:r>
          <w:rPr>
            <w:rFonts w:ascii="Cambria Math" w:eastAsiaTheme="minorEastAsia" w:hAnsi="Cambria Math" w:cs="Times New Roman"/>
          </w:rPr>
          <m:t>x</m:t>
        </m:r>
      </m:oMath>
      <w:r>
        <w:rPr>
          <w:rFonts w:ascii="Times New Roman" w:eastAsiaTheme="minorEastAsia" w:hAnsi="Times New Roman" w:cs="Times New Roman"/>
        </w:rPr>
        <w:t xml:space="preserve"> given </w:t>
      </w:r>
      <m:oMath>
        <m:r>
          <w:rPr>
            <w:rFonts w:ascii="Cambria Math" w:eastAsiaTheme="minorEastAsia" w:hAnsi="Cambria Math" w:cs="Times New Roman"/>
          </w:rPr>
          <m:t>y=0.</m:t>
        </m:r>
      </m:oMath>
      <w:r>
        <w:rPr>
          <w:rFonts w:ascii="Times New Roman" w:eastAsiaTheme="minorEastAsia" w:hAnsi="Times New Roman" w:cs="Times New Roman"/>
        </w:rPr>
        <w:t xml:space="preserve"> </w:t>
      </w:r>
      <w:proofErr w:type="gramStart"/>
      <w:r>
        <w:rPr>
          <w:rFonts w:ascii="Times New Roman" w:eastAsiaTheme="minorEastAsia" w:hAnsi="Times New Roman" w:cs="Times New Roman"/>
        </w:rPr>
        <w:t>Since</w:t>
      </w:r>
      <w:proofErr w:type="gramEnd"/>
      <w:r>
        <w:rPr>
          <w:rFonts w:ascii="Times New Roman" w:eastAsiaTheme="minorEastAsia" w:hAnsi="Times New Roman" w:cs="Times New Roman"/>
        </w:rPr>
        <w:t xml:space="preserve"> there is no solution for either case, we conclude that our graph does not touch to the axis.</w:t>
      </w:r>
    </w:p>
    <w:p w:rsidR="00AE570F" w:rsidRDefault="00AE570F" w:rsidP="00A0208A">
      <w:pPr>
        <w:spacing w:line="360" w:lineRule="auto"/>
        <w:rPr>
          <w:rFonts w:ascii="Times New Roman" w:eastAsiaTheme="minorEastAsia" w:hAnsi="Times New Roman" w:cs="Times New Roman"/>
        </w:rPr>
      </w:pPr>
      <w:r>
        <w:rPr>
          <w:rFonts w:ascii="Times New Roman" w:eastAsiaTheme="minorEastAsia" w:hAnsi="Times New Roman" w:cs="Times New Roman"/>
        </w:rPr>
        <w:t>Step 2: Find the slope. The answer is</w:t>
      </w:r>
    </w:p>
    <w:p w:rsidR="00AE570F" w:rsidRPr="00AE570F" w:rsidRDefault="003B3F15" w:rsidP="00A0208A">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d</m:t>
              </m:r>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2</m:t>
                  </m:r>
                </m:sub>
              </m:sSub>
            </m:num>
            <m:den>
              <m:r>
                <w:rPr>
                  <w:rFonts w:ascii="Cambria Math" w:eastAsiaTheme="minorEastAsia" w:hAnsi="Cambria Math" w:cs="Times New Roman"/>
                </w:rPr>
                <m:t>d</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3</m:t>
              </m:r>
            </m:num>
            <m:den>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e>
                  </m:d>
                </m:e>
                <m:sup>
                  <m:r>
                    <w:rPr>
                      <w:rFonts w:ascii="Cambria Math" w:eastAsiaTheme="minorEastAsia" w:hAnsi="Cambria Math" w:cs="Times New Roman"/>
                    </w:rPr>
                    <m:t>2</m:t>
                  </m:r>
                </m:sup>
              </m:sSup>
            </m:den>
          </m:f>
          <m:r>
            <w:rPr>
              <w:rFonts w:ascii="Cambria Math" w:eastAsiaTheme="minorEastAsia" w:hAnsi="Cambria Math" w:cs="Times New Roman"/>
            </w:rPr>
            <m:t>&lt;0.</m:t>
          </m:r>
        </m:oMath>
      </m:oMathPara>
    </w:p>
    <w:p w:rsidR="00AE570F" w:rsidRDefault="00AE570F" w:rsidP="00A0208A">
      <w:pPr>
        <w:spacing w:line="360" w:lineRule="auto"/>
        <w:rPr>
          <w:rFonts w:ascii="Times New Roman" w:eastAsiaTheme="minorEastAsia" w:hAnsi="Times New Roman" w:cs="Times New Roman"/>
        </w:rPr>
      </w:pPr>
      <w:r>
        <w:rPr>
          <w:rFonts w:ascii="Times New Roman" w:eastAsiaTheme="minorEastAsia" w:hAnsi="Times New Roman" w:cs="Times New Roman"/>
        </w:rPr>
        <w:t>This is a downward sloped graph. Let us have a look what we know until now:</w:t>
      </w:r>
    </w:p>
    <w:p w:rsidR="00AE570F" w:rsidRDefault="00AE570F" w:rsidP="00A0208A">
      <w:pPr>
        <w:spacing w:line="360" w:lineRule="auto"/>
        <w:rPr>
          <w:rFonts w:ascii="Times New Roman" w:eastAsiaTheme="minorEastAsia" w:hAnsi="Times New Roman" w:cs="Times New Roman"/>
        </w:rPr>
      </w:pPr>
      <w:r>
        <w:rPr>
          <w:noProof/>
          <w:lang w:val="tr-TR" w:eastAsia="tr-TR"/>
        </w:rPr>
        <w:drawing>
          <wp:inline distT="0" distB="0" distL="0" distR="0" wp14:anchorId="1166181B" wp14:editId="51CACE86">
            <wp:extent cx="5760720" cy="3239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39135"/>
                    </a:xfrm>
                    <a:prstGeom prst="rect">
                      <a:avLst/>
                    </a:prstGeom>
                  </pic:spPr>
                </pic:pic>
              </a:graphicData>
            </a:graphic>
          </wp:inline>
        </w:drawing>
      </w:r>
    </w:p>
    <w:p w:rsidR="00AE570F" w:rsidRDefault="00AE570F" w:rsidP="00A0208A">
      <w:pPr>
        <w:spacing w:line="360" w:lineRule="auto"/>
        <w:rPr>
          <w:rFonts w:ascii="Times New Roman" w:eastAsiaTheme="minorEastAsia" w:hAnsi="Times New Roman" w:cs="Times New Roman"/>
        </w:rPr>
      </w:pPr>
      <w:r>
        <w:rPr>
          <w:rFonts w:ascii="Times New Roman" w:eastAsiaTheme="minorEastAsia" w:hAnsi="Times New Roman" w:cs="Times New Roman"/>
        </w:rPr>
        <w:lastRenderedPageBreak/>
        <w:t xml:space="preserve">Step 3: Find the curvature. Compute </w:t>
      </w:r>
    </w:p>
    <w:p w:rsidR="00AE570F" w:rsidRPr="00B90F42" w:rsidRDefault="003B3F15" w:rsidP="00A0208A">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d</m:t>
                  </m:r>
                </m:e>
                <m:sup>
                  <m:r>
                    <w:rPr>
                      <w:rFonts w:ascii="Cambria Math" w:eastAsiaTheme="minorEastAsia" w:hAnsi="Cambria Math" w:cs="Times New Roman"/>
                    </w:rPr>
                    <m:t>2</m:t>
                  </m:r>
                </m:sup>
              </m:sSup>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2</m:t>
                  </m:r>
                </m:sub>
              </m:sSub>
            </m:num>
            <m:den>
              <m:r>
                <w:rPr>
                  <w:rFonts w:ascii="Cambria Math" w:eastAsiaTheme="minorEastAsia" w:hAnsi="Cambria Math" w:cs="Times New Roman"/>
                </w:rPr>
                <m:t>d</m:t>
              </m:r>
              <m:sSubSup>
                <m:sSubSupPr>
                  <m:ctrlPr>
                    <w:rPr>
                      <w:rFonts w:ascii="Cambria Math" w:eastAsiaTheme="minorEastAsia" w:hAnsi="Cambria Math" w:cs="Times New Roman"/>
                      <w:i/>
                    </w:rPr>
                  </m:ctrlPr>
                </m:sSubSupPr>
                <m:e>
                  <m:r>
                    <w:rPr>
                      <w:rFonts w:ascii="Cambria Math" w:eastAsiaTheme="minorEastAsia" w:hAnsi="Cambria Math" w:cs="Times New Roman"/>
                    </w:rPr>
                    <m:t>x</m:t>
                  </m:r>
                </m:e>
                <m:sub>
                  <m:r>
                    <w:rPr>
                      <w:rFonts w:ascii="Cambria Math" w:eastAsiaTheme="minorEastAsia" w:hAnsi="Cambria Math" w:cs="Times New Roman"/>
                    </w:rPr>
                    <m:t>2</m:t>
                  </m:r>
                </m:sub>
                <m:sup>
                  <m:r>
                    <w:rPr>
                      <w:rFonts w:ascii="Cambria Math" w:eastAsiaTheme="minorEastAsia" w:hAnsi="Cambria Math" w:cs="Times New Roman"/>
                    </w:rPr>
                    <m:t>2</m:t>
                  </m:r>
                </m:sup>
              </m:sSubSup>
            </m:den>
          </m:f>
          <m:r>
            <w:rPr>
              <w:rFonts w:ascii="Cambria Math" w:eastAsiaTheme="minorEastAsia" w:hAnsi="Cambria Math" w:cs="Times New Roman"/>
            </w:rPr>
            <m:t>=6</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e>
              </m:d>
            </m:e>
            <m:sup>
              <m:r>
                <w:rPr>
                  <w:rFonts w:ascii="Cambria Math" w:eastAsiaTheme="minorEastAsia" w:hAnsi="Cambria Math" w:cs="Times New Roman"/>
                </w:rPr>
                <m:t>-3</m:t>
              </m:r>
            </m:sup>
          </m:sSup>
          <m:r>
            <w:rPr>
              <w:rFonts w:ascii="Cambria Math" w:eastAsiaTheme="minorEastAsia" w:hAnsi="Cambria Math" w:cs="Times New Roman"/>
            </w:rPr>
            <m:t>&gt;0.</m:t>
          </m:r>
        </m:oMath>
      </m:oMathPara>
    </w:p>
    <w:p w:rsidR="00B90F42" w:rsidRDefault="00B90F42" w:rsidP="00A0208A">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The answer is a convex function. So the graph is </w:t>
      </w:r>
    </w:p>
    <w:p w:rsidR="00B90F42" w:rsidRDefault="00B90F42" w:rsidP="00A0208A">
      <w:pPr>
        <w:spacing w:line="360" w:lineRule="auto"/>
        <w:rPr>
          <w:rFonts w:ascii="Times New Roman" w:eastAsiaTheme="minorEastAsia" w:hAnsi="Times New Roman" w:cs="Times New Roman"/>
        </w:rPr>
      </w:pPr>
    </w:p>
    <w:p w:rsidR="00B90F42" w:rsidRDefault="00B90F42" w:rsidP="00A0208A">
      <w:pPr>
        <w:spacing w:line="360" w:lineRule="auto"/>
        <w:rPr>
          <w:rFonts w:ascii="Times New Roman" w:eastAsiaTheme="minorEastAsia" w:hAnsi="Times New Roman" w:cs="Times New Roman"/>
        </w:rPr>
      </w:pPr>
      <w:r>
        <w:rPr>
          <w:noProof/>
          <w:lang w:val="tr-TR" w:eastAsia="tr-TR"/>
        </w:rPr>
        <w:drawing>
          <wp:inline distT="0" distB="0" distL="0" distR="0" wp14:anchorId="6731EE55" wp14:editId="6F4BE849">
            <wp:extent cx="5760720" cy="3239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39135"/>
                    </a:xfrm>
                    <a:prstGeom prst="rect">
                      <a:avLst/>
                    </a:prstGeom>
                  </pic:spPr>
                </pic:pic>
              </a:graphicData>
            </a:graphic>
          </wp:inline>
        </w:drawing>
      </w:r>
    </w:p>
    <w:p w:rsidR="00B90F42" w:rsidRDefault="00B90F42" w:rsidP="00A0208A">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Now we can add the indifference curve of individual 2 to the Edgeworth Box that we were drawing last week. </w:t>
      </w:r>
    </w:p>
    <w:p w:rsidR="00B90F42" w:rsidRDefault="00745071" w:rsidP="00A0208A">
      <w:pPr>
        <w:spacing w:line="360" w:lineRule="auto"/>
        <w:rPr>
          <w:rFonts w:ascii="Times New Roman" w:eastAsiaTheme="minorEastAsia" w:hAnsi="Times New Roman" w:cs="Times New Roman"/>
        </w:rPr>
      </w:pPr>
      <w:r>
        <w:rPr>
          <w:noProof/>
          <w:lang w:val="tr-TR" w:eastAsia="tr-TR"/>
        </w:rPr>
        <w:drawing>
          <wp:inline distT="0" distB="0" distL="0" distR="0" wp14:anchorId="74B5AEE6" wp14:editId="3BE6BE0B">
            <wp:extent cx="5760720" cy="3239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39135"/>
                    </a:xfrm>
                    <a:prstGeom prst="rect">
                      <a:avLst/>
                    </a:prstGeom>
                  </pic:spPr>
                </pic:pic>
              </a:graphicData>
            </a:graphic>
          </wp:inline>
        </w:drawing>
      </w:r>
    </w:p>
    <w:p w:rsidR="00745071" w:rsidRDefault="003B3F15" w:rsidP="00A0208A">
      <w:pPr>
        <w:spacing w:line="360" w:lineRule="auto"/>
        <w:rPr>
          <w:rFonts w:ascii="Times New Roman" w:eastAsiaTheme="minorEastAsia" w:hAnsi="Times New Roman" w:cs="Times New Roman"/>
        </w:rPr>
      </w:pPr>
      <w:r>
        <w:rPr>
          <w:rFonts w:ascii="Times New Roman" w:eastAsiaTheme="minorEastAsia" w:hAnsi="Times New Roman" w:cs="Times New Roman"/>
        </w:rPr>
        <w:lastRenderedPageBreak/>
        <w:t xml:space="preserve">What do we learn from this Edgeworth Box? </w:t>
      </w:r>
      <w:r w:rsidR="00745071">
        <w:rPr>
          <w:rFonts w:ascii="Times New Roman" w:eastAsiaTheme="minorEastAsia" w:hAnsi="Times New Roman" w:cs="Times New Roman"/>
        </w:rPr>
        <w:t xml:space="preserve">If an allocation is Pareto-inefficient, then the indifference curves that pass through the allocation creates an eye-like shape. Otherwise, (if the allocation is Pareto-efficient) then the indifference curves that pass through the allocation actually are tangents.  </w:t>
      </w:r>
    </w:p>
    <w:p w:rsidR="00745071" w:rsidRDefault="00745071" w:rsidP="00A0208A">
      <w:pPr>
        <w:spacing w:line="360" w:lineRule="auto"/>
        <w:rPr>
          <w:rFonts w:ascii="Times New Roman" w:eastAsiaTheme="minorEastAsia" w:hAnsi="Times New Roman" w:cs="Times New Roman"/>
        </w:rPr>
      </w:pPr>
    </w:p>
    <w:p w:rsidR="00745071" w:rsidRDefault="00745071" w:rsidP="00A0208A">
      <w:pPr>
        <w:spacing w:line="360" w:lineRule="auto"/>
        <w:rPr>
          <w:rFonts w:ascii="Times New Roman" w:eastAsiaTheme="minorEastAsia" w:hAnsi="Times New Roman" w:cs="Times New Roman"/>
        </w:rPr>
      </w:pPr>
      <w:r>
        <w:rPr>
          <w:rFonts w:ascii="Times New Roman" w:eastAsiaTheme="minorEastAsia" w:hAnsi="Times New Roman" w:cs="Times New Roman"/>
        </w:rPr>
        <w:t>Now let us calculate the competitive equilibrium in this economy. The utility of individual 1 is</w:t>
      </w:r>
    </w:p>
    <w:p w:rsidR="00745071" w:rsidRPr="00164805" w:rsidRDefault="003B3F15" w:rsidP="00745071">
      <w:pPr>
        <w:spacing w:line="36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e>
          </m:fun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oMath>
      </m:oMathPara>
    </w:p>
    <w:p w:rsidR="00745071" w:rsidRDefault="00745071" w:rsidP="00745071">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Her endowments are </w:t>
      </w: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1</m:t>
            </m:r>
          </m:sub>
        </m:sSub>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2,0</m:t>
            </m:r>
          </m:e>
        </m:d>
        <m:r>
          <w:rPr>
            <w:rFonts w:ascii="Cambria Math" w:eastAsiaTheme="minorEastAsia" w:hAnsi="Cambria Math" w:cs="Times New Roman"/>
          </w:rPr>
          <m:t>.</m:t>
        </m:r>
      </m:oMath>
      <w:r>
        <w:rPr>
          <w:rFonts w:ascii="Times New Roman" w:eastAsiaTheme="minorEastAsia" w:hAnsi="Times New Roman" w:cs="Times New Roman"/>
        </w:rPr>
        <w:t xml:space="preserve"> </w:t>
      </w:r>
      <w:proofErr w:type="gramStart"/>
      <w:r>
        <w:rPr>
          <w:rFonts w:ascii="Times New Roman" w:eastAsiaTheme="minorEastAsia" w:hAnsi="Times New Roman" w:cs="Times New Roman"/>
        </w:rPr>
        <w:t>The</w:t>
      </w:r>
      <w:proofErr w:type="gramEnd"/>
      <w:r>
        <w:rPr>
          <w:rFonts w:ascii="Times New Roman" w:eastAsiaTheme="minorEastAsia" w:hAnsi="Times New Roman" w:cs="Times New Roman"/>
        </w:rPr>
        <w:t xml:space="preserve"> utility of individual 2 is</w:t>
      </w:r>
    </w:p>
    <w:p w:rsidR="00745071" w:rsidRPr="00164805" w:rsidRDefault="003B3F15" w:rsidP="00745071">
      <w:pPr>
        <w:spacing w:line="36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oMath>
      </m:oMathPara>
    </w:p>
    <w:p w:rsidR="00745071" w:rsidRPr="00A0208A" w:rsidRDefault="00745071" w:rsidP="00745071">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Her endowments are </w:t>
      </w: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1</m:t>
            </m:r>
          </m:sub>
        </m:sSub>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1,3</m:t>
            </m:r>
          </m:e>
        </m:d>
        <m:r>
          <w:rPr>
            <w:rFonts w:ascii="Cambria Math" w:eastAsiaTheme="minorEastAsia" w:hAnsi="Cambria Math" w:cs="Times New Roman"/>
          </w:rPr>
          <m:t>.</m:t>
        </m:r>
      </m:oMath>
      <w:r>
        <w:rPr>
          <w:rFonts w:ascii="Times New Roman" w:eastAsiaTheme="minorEastAsia" w:hAnsi="Times New Roman" w:cs="Times New Roman"/>
        </w:rPr>
        <w:t xml:space="preserve"> Competitive equilibrium means everyone maximizes her utility and demand = supply. </w:t>
      </w:r>
    </w:p>
    <w:p w:rsidR="00927717" w:rsidRDefault="00745071" w:rsidP="00A0208A">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Let us start with individual 1. Given that the prices of </w:t>
      </w:r>
      <m:oMath>
        <m:r>
          <w:rPr>
            <w:rFonts w:ascii="Cambria Math" w:eastAsiaTheme="minorEastAsia" w:hAnsi="Cambria Math" w:cs="Times New Roman"/>
          </w:rPr>
          <m:t>x</m:t>
        </m:r>
      </m:oMath>
      <w:r>
        <w:rPr>
          <w:rFonts w:ascii="Times New Roman" w:eastAsiaTheme="minorEastAsia" w:hAnsi="Times New Roman" w:cs="Times New Roman"/>
        </w:rPr>
        <w:t xml:space="preserve"> and </w:t>
      </w:r>
      <m:oMath>
        <m:r>
          <w:rPr>
            <w:rFonts w:ascii="Cambria Math" w:eastAsiaTheme="minorEastAsia" w:hAnsi="Cambria Math" w:cs="Times New Roman"/>
          </w:rPr>
          <m:t>y</m:t>
        </m:r>
      </m:oMath>
      <w:r>
        <w:rPr>
          <w:rFonts w:ascii="Times New Roman" w:eastAsiaTheme="minorEastAsia" w:hAnsi="Times New Roman" w:cs="Times New Roman"/>
        </w:rPr>
        <w:t xml:space="preserve"> are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oMath>
      <w:r>
        <w:rPr>
          <w:rFonts w:ascii="Times New Roman" w:eastAsiaTheme="minorEastAsia" w:hAnsi="Times New Roman" w:cs="Times New Roman"/>
        </w:rPr>
        <w:t xml:space="preserve"> </w:t>
      </w:r>
      <w:proofErr w:type="gramStart"/>
      <w:r>
        <w:rPr>
          <w:rFonts w:ascii="Times New Roman" w:eastAsiaTheme="minorEastAsia" w:hAnsi="Times New Roman" w:cs="Times New Roman"/>
        </w:rPr>
        <w:t xml:space="preserve">and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oMath>
      <w:r>
        <w:rPr>
          <w:rFonts w:ascii="Times New Roman" w:eastAsiaTheme="minorEastAsia" w:hAnsi="Times New Roman" w:cs="Times New Roman"/>
        </w:rPr>
        <w:t xml:space="preserve">, the income level of individual 1 is </w:t>
      </w:r>
      <m:oMath>
        <m:d>
          <m:dPr>
            <m:ctrlPr>
              <w:rPr>
                <w:rFonts w:ascii="Cambria Math" w:eastAsiaTheme="minorEastAsia" w:hAnsi="Cambria Math" w:cs="Times New Roman"/>
                <w:i/>
              </w:rPr>
            </m:ctrlPr>
          </m:dPr>
          <m:e>
            <m:r>
              <w:rPr>
                <w:rFonts w:ascii="Cambria Math" w:eastAsiaTheme="minorEastAsia" w:hAnsi="Cambria Math" w:cs="Times New Roman"/>
              </w:rPr>
              <m:t>2,0</m:t>
            </m:r>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oMath>
      <w:r>
        <w:rPr>
          <w:rFonts w:ascii="Times New Roman" w:eastAsiaTheme="minorEastAsia" w:hAnsi="Times New Roman" w:cs="Times New Roman"/>
        </w:rPr>
        <w:t>,</w:t>
      </w:r>
      <m:oMath>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r>
          <w:rPr>
            <w:rFonts w:ascii="Cambria Math" w:eastAsiaTheme="minorEastAsia" w:hAnsi="Cambria Math" w:cs="Times New Roman"/>
          </w:rPr>
          <m:t>)=2</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oMath>
      <w:r>
        <w:rPr>
          <w:rFonts w:ascii="Times New Roman" w:eastAsiaTheme="minorEastAsia" w:hAnsi="Times New Roman" w:cs="Times New Roman"/>
        </w:rPr>
        <w:t>.</w:t>
      </w:r>
      <w:r w:rsidR="00927717">
        <w:rPr>
          <w:rFonts w:ascii="Times New Roman" w:eastAsiaTheme="minorEastAsia" w:hAnsi="Times New Roman" w:cs="Times New Roman"/>
        </w:rPr>
        <w:t xml:space="preserve"> So she solves</w:t>
      </w:r>
    </w:p>
    <w:p w:rsidR="00745071" w:rsidRPr="00927717" w:rsidRDefault="003B3F15" w:rsidP="00A0208A">
      <w:pPr>
        <w:spacing w:line="360" w:lineRule="auto"/>
        <w:rPr>
          <w:rFonts w:ascii="Times New Roman" w:eastAsiaTheme="minorEastAsia" w:hAnsi="Times New Roman" w:cs="Times New Roman"/>
        </w:rPr>
      </w:pPr>
      <m:oMathPara>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max</m:t>
              </m:r>
            </m:fName>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e>
              </m:fun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e>
          </m:func>
          <m:r>
            <w:rPr>
              <w:rFonts w:ascii="Cambria Math" w:eastAsiaTheme="minorEastAsia" w:hAnsi="Cambria Math" w:cs="Times New Roman"/>
            </w:rPr>
            <m:t xml:space="preserve"> s.t. 2</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1</m:t>
              </m:r>
            </m:sub>
          </m:sSub>
          <m:r>
            <w:rPr>
              <w:rFonts w:ascii="Cambria Math" w:eastAsiaTheme="minorEastAsia" w:hAnsi="Cambria Math" w:cs="Times New Roman"/>
            </w:rPr>
            <m:t>.</m:t>
          </m:r>
        </m:oMath>
      </m:oMathPara>
    </w:p>
    <w:p w:rsidR="00927717" w:rsidRDefault="00927717" w:rsidP="00A0208A">
      <w:pPr>
        <w:spacing w:line="360" w:lineRule="auto"/>
        <w:rPr>
          <w:rFonts w:ascii="Times New Roman" w:eastAsiaTheme="minorEastAsia" w:hAnsi="Times New Roman" w:cs="Times New Roman"/>
        </w:rPr>
      </w:pPr>
      <w:r>
        <w:rPr>
          <w:rFonts w:ascii="Times New Roman" w:eastAsiaTheme="minorEastAsia" w:hAnsi="Times New Roman" w:cs="Times New Roman"/>
        </w:rPr>
        <w:t>We solve this maximization problem by using</w:t>
      </w:r>
    </w:p>
    <w:p w:rsidR="00927717" w:rsidRPr="00927717" w:rsidRDefault="00927717" w:rsidP="00A0208A">
      <w:pPr>
        <w:spacing w:line="360" w:lineRule="auto"/>
        <w:rPr>
          <w:rFonts w:ascii="Times New Roman" w:eastAsiaTheme="minorEastAsia" w:hAnsi="Times New Roman" w:cs="Times New Roman"/>
        </w:rPr>
      </w:pPr>
      <m:oMathPara>
        <m:oMath>
          <m:r>
            <w:rPr>
              <w:rFonts w:ascii="Cambria Math" w:eastAsiaTheme="minorEastAsia" w:hAnsi="Cambria Math" w:cs="Times New Roman"/>
            </w:rPr>
            <m:t>MRS=</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den>
          </m:f>
        </m:oMath>
      </m:oMathPara>
    </w:p>
    <w:p w:rsidR="00927717" w:rsidRPr="00927717" w:rsidRDefault="00927717" w:rsidP="00A0208A">
      <w:pPr>
        <w:spacing w:line="360" w:lineRule="auto"/>
        <w:rPr>
          <w:rFonts w:ascii="Times New Roman" w:eastAsiaTheme="minorEastAsia" w:hAnsi="Times New Roman" w:cs="Times New Roman"/>
        </w:rPr>
      </w:pPr>
      <m:oMathPara>
        <m:oMath>
          <m:r>
            <w:rPr>
              <w:rFonts w:ascii="Cambria Math" w:eastAsiaTheme="minorEastAsia" w:hAnsi="Cambria Math" w:cs="Times New Roman"/>
            </w:rPr>
            <m:t>Budget constraint.</m:t>
          </m:r>
        </m:oMath>
      </m:oMathPara>
    </w:p>
    <w:p w:rsidR="00927717" w:rsidRDefault="00927717" w:rsidP="00A0208A">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So the MRS is </w:t>
      </w:r>
    </w:p>
    <w:p w:rsidR="00927717" w:rsidRPr="00927717" w:rsidRDefault="003B3F15" w:rsidP="00A0208A">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f>
                <m:fPr>
                  <m:ctrlPr>
                    <w:rPr>
                      <w:rFonts w:ascii="Cambria Math" w:eastAsiaTheme="minorEastAsia" w:hAnsi="Cambria Math" w:cs="Times New Roman"/>
                      <w:i/>
                    </w:rPr>
                  </m:ctrlPr>
                </m:fPr>
                <m:num>
                  <m:r>
                    <w:rPr>
                      <w:rFonts w:ascii="Cambria Math" w:eastAsiaTheme="minorEastAsia" w:hAnsi="Cambria Math" w:cs="Times New Roman"/>
                    </w:rPr>
                    <m:t>d</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1</m:t>
                      </m:r>
                    </m:sub>
                  </m:sSub>
                </m:num>
                <m:den>
                  <m:r>
                    <w:rPr>
                      <w:rFonts w:ascii="Cambria Math" w:eastAsiaTheme="minorEastAsia" w:hAnsi="Cambria Math" w:cs="Times New Roman"/>
                    </w:rPr>
                    <m:t>dx</m:t>
                  </m:r>
                </m:den>
              </m:f>
            </m:num>
            <m:den>
              <m:f>
                <m:fPr>
                  <m:ctrlPr>
                    <w:rPr>
                      <w:rFonts w:ascii="Cambria Math" w:eastAsiaTheme="minorEastAsia" w:hAnsi="Cambria Math" w:cs="Times New Roman"/>
                      <w:i/>
                    </w:rPr>
                  </m:ctrlPr>
                </m:fPr>
                <m:num>
                  <m:r>
                    <w:rPr>
                      <w:rFonts w:ascii="Cambria Math" w:eastAsiaTheme="minorEastAsia" w:hAnsi="Cambria Math" w:cs="Times New Roman"/>
                    </w:rPr>
                    <m:t>d</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1</m:t>
                      </m:r>
                    </m:sub>
                  </m:sSub>
                </m:num>
                <m:den>
                  <m:r>
                    <w:rPr>
                      <w:rFonts w:ascii="Cambria Math" w:eastAsiaTheme="minorEastAsia" w:hAnsi="Cambria Math" w:cs="Times New Roman"/>
                    </w:rPr>
                    <m:t>d</m:t>
                  </m:r>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1</m:t>
                      </m:r>
                    </m:sub>
                  </m:sSub>
                </m:den>
              </m:f>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den>
          </m:f>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den>
          </m:f>
          <m:r>
            <w:rPr>
              <w:rFonts w:ascii="Cambria Math" w:eastAsiaTheme="minorEastAsia" w:hAnsi="Cambria Math" w:cs="Times New Roman"/>
            </w:rPr>
            <m:t>.</m:t>
          </m:r>
        </m:oMath>
      </m:oMathPara>
    </w:p>
    <w:p w:rsidR="00927717" w:rsidRDefault="00927717" w:rsidP="00A0208A">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The result is </w:t>
      </w:r>
    </w:p>
    <w:p w:rsidR="00927717" w:rsidRPr="00927717" w:rsidRDefault="003B3F15" w:rsidP="00A0208A">
      <w:pPr>
        <w:spacing w:line="360" w:lineRule="auto"/>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den>
          </m:f>
          <m:r>
            <w:rPr>
              <w:rFonts w:ascii="Cambria Math" w:eastAsiaTheme="minorEastAsia" w:hAnsi="Cambria Math" w:cs="Times New Roman"/>
            </w:rPr>
            <m:t>.</m:t>
          </m:r>
        </m:oMath>
      </m:oMathPara>
    </w:p>
    <w:p w:rsidR="00927717" w:rsidRDefault="00927717" w:rsidP="00A0208A">
      <w:pPr>
        <w:spacing w:line="360" w:lineRule="auto"/>
        <w:rPr>
          <w:rFonts w:ascii="Times New Roman" w:eastAsiaTheme="minorEastAsia" w:hAnsi="Times New Roman" w:cs="Times New Roman"/>
        </w:rPr>
      </w:pPr>
    </w:p>
    <w:p w:rsidR="00927717" w:rsidRDefault="00927717" w:rsidP="00927717">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Let us continue with individual 2. The income level of individual 2 </w:t>
      </w:r>
      <w:proofErr w:type="gramStart"/>
      <w:r>
        <w:rPr>
          <w:rFonts w:ascii="Times New Roman" w:eastAsiaTheme="minorEastAsia" w:hAnsi="Times New Roman" w:cs="Times New Roman"/>
        </w:rPr>
        <w:t xml:space="preserve">is </w:t>
      </w:r>
      <w:proofErr w:type="gramEnd"/>
      <m:oMath>
        <m:d>
          <m:dPr>
            <m:ctrlPr>
              <w:rPr>
                <w:rFonts w:ascii="Cambria Math" w:eastAsiaTheme="minorEastAsia" w:hAnsi="Cambria Math" w:cs="Times New Roman"/>
                <w:i/>
              </w:rPr>
            </m:ctrlPr>
          </m:dPr>
          <m:e>
            <m:r>
              <w:rPr>
                <w:rFonts w:ascii="Cambria Math" w:eastAsiaTheme="minorEastAsia" w:hAnsi="Cambria Math" w:cs="Times New Roman"/>
              </w:rPr>
              <m:t>1,3</m:t>
            </m:r>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oMath>
      <w:r>
        <w:rPr>
          <w:rFonts w:ascii="Times New Roman" w:eastAsiaTheme="minorEastAsia" w:hAnsi="Times New Roman" w:cs="Times New Roman"/>
        </w:rPr>
        <w:t>,</w:t>
      </w:r>
      <m:oMath>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3p</m:t>
            </m:r>
          </m:e>
          <m:sub>
            <m:r>
              <w:rPr>
                <w:rFonts w:ascii="Cambria Math" w:eastAsiaTheme="minorEastAsia" w:hAnsi="Cambria Math" w:cs="Times New Roman"/>
              </w:rPr>
              <m:t>y</m:t>
            </m:r>
          </m:sub>
        </m:sSub>
      </m:oMath>
      <w:r>
        <w:rPr>
          <w:rFonts w:ascii="Times New Roman" w:eastAsiaTheme="minorEastAsia" w:hAnsi="Times New Roman" w:cs="Times New Roman"/>
        </w:rPr>
        <w:t>. So she solves</w:t>
      </w:r>
    </w:p>
    <w:p w:rsidR="00927717" w:rsidRPr="00927717" w:rsidRDefault="003B3F15" w:rsidP="00927717">
      <w:pPr>
        <w:spacing w:line="360" w:lineRule="auto"/>
        <w:rPr>
          <w:rFonts w:ascii="Times New Roman" w:eastAsiaTheme="minorEastAsia" w:hAnsi="Times New Roman" w:cs="Times New Roman"/>
        </w:rPr>
      </w:pPr>
      <m:oMathPara>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max</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e>
          </m:func>
          <m:r>
            <w:rPr>
              <w:rFonts w:ascii="Cambria Math" w:eastAsiaTheme="minorEastAsia" w:hAnsi="Cambria Math" w:cs="Times New Roman"/>
            </w:rPr>
            <m:t xml:space="preserve"> s.t. </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3p</m:t>
              </m:r>
            </m:e>
            <m:sub>
              <m:r>
                <w:rPr>
                  <w:rFonts w:ascii="Cambria Math" w:eastAsiaTheme="minorEastAsia" w:hAnsi="Cambria Math" w:cs="Times New Roman"/>
                </w:rPr>
                <m:t>y</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2</m:t>
              </m:r>
            </m:sub>
          </m:sSub>
          <m:r>
            <w:rPr>
              <w:rFonts w:ascii="Cambria Math" w:eastAsiaTheme="minorEastAsia" w:hAnsi="Cambria Math" w:cs="Times New Roman"/>
            </w:rPr>
            <m:t>.</m:t>
          </m:r>
        </m:oMath>
      </m:oMathPara>
    </w:p>
    <w:p w:rsidR="00927717" w:rsidRDefault="00927717" w:rsidP="00927717">
      <w:pPr>
        <w:spacing w:line="360" w:lineRule="auto"/>
        <w:rPr>
          <w:rFonts w:ascii="Times New Roman" w:eastAsiaTheme="minorEastAsia" w:hAnsi="Times New Roman" w:cs="Times New Roman"/>
        </w:rPr>
      </w:pPr>
      <w:r>
        <w:rPr>
          <w:rFonts w:ascii="Times New Roman" w:eastAsiaTheme="minorEastAsia" w:hAnsi="Times New Roman" w:cs="Times New Roman"/>
        </w:rPr>
        <w:t>Again, we can solve this maximization problem by using</w:t>
      </w:r>
    </w:p>
    <w:p w:rsidR="00927717" w:rsidRPr="00927717" w:rsidRDefault="00927717" w:rsidP="00927717">
      <w:pPr>
        <w:spacing w:line="360" w:lineRule="auto"/>
        <w:rPr>
          <w:rFonts w:ascii="Times New Roman" w:eastAsiaTheme="minorEastAsia" w:hAnsi="Times New Roman" w:cs="Times New Roman"/>
        </w:rPr>
      </w:pPr>
      <m:oMathPara>
        <m:oMath>
          <m:r>
            <w:rPr>
              <w:rFonts w:ascii="Cambria Math" w:eastAsiaTheme="minorEastAsia" w:hAnsi="Cambria Math" w:cs="Times New Roman"/>
            </w:rPr>
            <w:lastRenderedPageBreak/>
            <m:t>MRS=</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den>
          </m:f>
        </m:oMath>
      </m:oMathPara>
    </w:p>
    <w:p w:rsidR="00927717" w:rsidRPr="00927717" w:rsidRDefault="00927717" w:rsidP="00927717">
      <w:pPr>
        <w:spacing w:line="360" w:lineRule="auto"/>
        <w:rPr>
          <w:rFonts w:ascii="Times New Roman" w:eastAsiaTheme="minorEastAsia" w:hAnsi="Times New Roman" w:cs="Times New Roman"/>
        </w:rPr>
      </w:pPr>
      <m:oMathPara>
        <m:oMath>
          <m:r>
            <w:rPr>
              <w:rFonts w:ascii="Cambria Math" w:eastAsiaTheme="minorEastAsia" w:hAnsi="Cambria Math" w:cs="Times New Roman"/>
            </w:rPr>
            <m:t>Budget constraint.</m:t>
          </m:r>
        </m:oMath>
      </m:oMathPara>
    </w:p>
    <w:p w:rsidR="00927717" w:rsidRDefault="00927717" w:rsidP="00927717">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So the MRS is </w:t>
      </w:r>
    </w:p>
    <w:p w:rsidR="00927717" w:rsidRPr="00927717" w:rsidRDefault="003B3F15" w:rsidP="00927717">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f>
                <m:fPr>
                  <m:ctrlPr>
                    <w:rPr>
                      <w:rFonts w:ascii="Cambria Math" w:eastAsiaTheme="minorEastAsia" w:hAnsi="Cambria Math" w:cs="Times New Roman"/>
                      <w:i/>
                    </w:rPr>
                  </m:ctrlPr>
                </m:fPr>
                <m:num>
                  <m:r>
                    <w:rPr>
                      <w:rFonts w:ascii="Cambria Math" w:eastAsiaTheme="minorEastAsia" w:hAnsi="Cambria Math" w:cs="Times New Roman"/>
                    </w:rPr>
                    <m:t>d</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2</m:t>
                      </m:r>
                    </m:sub>
                  </m:sSub>
                </m:num>
                <m:den>
                  <m:r>
                    <w:rPr>
                      <w:rFonts w:ascii="Cambria Math" w:eastAsiaTheme="minorEastAsia" w:hAnsi="Cambria Math" w:cs="Times New Roman"/>
                    </w:rPr>
                    <m:t>dx</m:t>
                  </m:r>
                </m:den>
              </m:f>
            </m:num>
            <m:den>
              <m:f>
                <m:fPr>
                  <m:ctrlPr>
                    <w:rPr>
                      <w:rFonts w:ascii="Cambria Math" w:eastAsiaTheme="minorEastAsia" w:hAnsi="Cambria Math" w:cs="Times New Roman"/>
                      <w:i/>
                    </w:rPr>
                  </m:ctrlPr>
                </m:fPr>
                <m:num>
                  <m:r>
                    <w:rPr>
                      <w:rFonts w:ascii="Cambria Math" w:eastAsiaTheme="minorEastAsia" w:hAnsi="Cambria Math" w:cs="Times New Roman"/>
                    </w:rPr>
                    <m:t>d</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2</m:t>
                      </m:r>
                    </m:sub>
                  </m:sSub>
                </m:num>
                <m:den>
                  <m:r>
                    <w:rPr>
                      <w:rFonts w:ascii="Cambria Math" w:eastAsiaTheme="minorEastAsia" w:hAnsi="Cambria Math" w:cs="Times New Roman"/>
                    </w:rPr>
                    <m:t>d</m:t>
                  </m:r>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1</m:t>
                      </m:r>
                    </m:sub>
                  </m:sSub>
                </m:den>
              </m:f>
            </m:den>
          </m:f>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2</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den>
          </m:f>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den>
          </m:f>
          <m:r>
            <w:rPr>
              <w:rFonts w:ascii="Cambria Math" w:eastAsiaTheme="minorEastAsia" w:hAnsi="Cambria Math" w:cs="Times New Roman"/>
            </w:rPr>
            <m:t>.</m:t>
          </m:r>
        </m:oMath>
      </m:oMathPara>
    </w:p>
    <w:p w:rsidR="00927717" w:rsidRDefault="00927717" w:rsidP="00927717">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The result is </w:t>
      </w:r>
    </w:p>
    <w:p w:rsidR="00927717" w:rsidRPr="00927717" w:rsidRDefault="003B3F15" w:rsidP="00927717">
      <w:pPr>
        <w:spacing w:line="360" w:lineRule="auto"/>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r>
                <w:rPr>
                  <w:rFonts w:ascii="Cambria Math" w:eastAsiaTheme="minorEastAsia" w:hAnsi="Cambria Math" w:cs="Times New Roman"/>
                </w:rPr>
                <m:t>x</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2</m:t>
              </m:r>
            </m:sub>
          </m:sSub>
          <m:r>
            <w:rPr>
              <w:rFonts w:ascii="Cambria Math" w:eastAsiaTheme="minorEastAsia" w:hAnsi="Cambria Math" w:cs="Times New Roman"/>
            </w:rPr>
            <m:t>.</m:t>
          </m:r>
        </m:oMath>
      </m:oMathPara>
    </w:p>
    <w:p w:rsidR="00927717" w:rsidRDefault="00927717" w:rsidP="00927717">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Plug this into the budget constraint to see </w:t>
      </w:r>
    </w:p>
    <w:p w:rsidR="00927717" w:rsidRPr="00927717" w:rsidRDefault="003B3F15" w:rsidP="00927717">
      <w:pPr>
        <w:spacing w:line="360" w:lineRule="auto"/>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3p</m:t>
              </m:r>
            </m:e>
            <m:sub>
              <m:r>
                <w:rPr>
                  <w:rFonts w:ascii="Cambria Math" w:eastAsiaTheme="minorEastAsia" w:hAnsi="Cambria Math" w:cs="Times New Roman"/>
                </w:rPr>
                <m:t>y</m:t>
              </m:r>
            </m:sub>
          </m:sSub>
          <m:r>
            <w:rPr>
              <w:rFonts w:ascii="Cambria Math" w:eastAsiaTheme="minorEastAsia" w:hAnsi="Cambria Math" w:cs="Times New Roman"/>
            </w:rPr>
            <m:t>=2</m:t>
          </m:r>
          <m:sSub>
            <m:sSubPr>
              <m:ctrlPr>
                <w:rPr>
                  <w:rFonts w:ascii="Cambria Math" w:eastAsiaTheme="minorEastAsia" w:hAnsi="Cambria Math" w:cs="Times New Roman"/>
                  <w:i/>
                </w:rPr>
              </m:ctrlPr>
            </m:sSubPr>
            <m:e>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r>
                <w:rPr>
                  <w:rFonts w:ascii="Cambria Math" w:eastAsiaTheme="minorEastAsia" w:hAnsi="Cambria Math" w:cs="Times New Roman"/>
                </w:rPr>
                <m:t>x</m:t>
              </m:r>
            </m:e>
            <m:sub>
              <m:r>
                <w:rPr>
                  <w:rFonts w:ascii="Cambria Math" w:eastAsiaTheme="minorEastAsia" w:hAnsi="Cambria Math" w:cs="Times New Roman"/>
                </w:rPr>
                <m:t>2</m:t>
              </m:r>
            </m:sub>
          </m:sSub>
          <m:r>
            <w:rPr>
              <w:rFonts w:ascii="Cambria Math" w:eastAsiaTheme="minorEastAsia" w:hAnsi="Cambria Math" w:cs="Times New Roman"/>
            </w:rPr>
            <m:t>.</m:t>
          </m:r>
        </m:oMath>
      </m:oMathPara>
    </w:p>
    <w:p w:rsidR="00927717" w:rsidRDefault="00927717" w:rsidP="00A0208A">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Therefore, </w:t>
      </w:r>
    </w:p>
    <w:p w:rsidR="00927717" w:rsidRPr="00927717" w:rsidRDefault="003B3F15" w:rsidP="00A0208A">
      <w:pPr>
        <w:spacing w:line="360" w:lineRule="auto"/>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3</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num>
            <m:den>
              <m:r>
                <w:rPr>
                  <w:rFonts w:ascii="Cambria Math" w:eastAsiaTheme="minorEastAsia" w:hAnsi="Cambria Math" w:cs="Times New Roman"/>
                </w:rPr>
                <m:t>2</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den>
          </m:f>
          <m:r>
            <w:rPr>
              <w:rFonts w:ascii="Cambria Math" w:eastAsiaTheme="minorEastAsia" w:hAnsi="Cambria Math" w:cs="Times New Roman"/>
            </w:rPr>
            <m:t>.</m:t>
          </m:r>
        </m:oMath>
      </m:oMathPara>
    </w:p>
    <w:p w:rsidR="00927717" w:rsidRDefault="00927717" w:rsidP="00A0208A">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Since the total amount of </w:t>
      </w:r>
      <m:oMath>
        <m:r>
          <w:rPr>
            <w:rFonts w:ascii="Cambria Math" w:eastAsiaTheme="minorEastAsia" w:hAnsi="Cambria Math" w:cs="Times New Roman"/>
          </w:rPr>
          <m:t>x</m:t>
        </m:r>
      </m:oMath>
      <w:r>
        <w:rPr>
          <w:rFonts w:ascii="Times New Roman" w:eastAsiaTheme="minorEastAsia" w:hAnsi="Times New Roman" w:cs="Times New Roman"/>
        </w:rPr>
        <w:t xml:space="preserve"> in the economy is 2+1, the demand for </w:t>
      </w:r>
      <m:oMath>
        <m:r>
          <w:rPr>
            <w:rFonts w:ascii="Cambria Math" w:eastAsiaTheme="minorEastAsia" w:hAnsi="Cambria Math" w:cs="Times New Roman"/>
          </w:rPr>
          <m:t>x</m:t>
        </m:r>
      </m:oMath>
      <w:r>
        <w:rPr>
          <w:rFonts w:ascii="Times New Roman" w:eastAsiaTheme="minorEastAsia" w:hAnsi="Times New Roman" w:cs="Times New Roman"/>
        </w:rPr>
        <w:t xml:space="preserve"> should satisfy</w:t>
      </w:r>
    </w:p>
    <w:p w:rsidR="00927717" w:rsidRPr="00927717" w:rsidRDefault="003B3F15" w:rsidP="00A0208A">
      <w:pPr>
        <w:spacing w:line="360" w:lineRule="auto"/>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r>
            <w:rPr>
              <w:rFonts w:ascii="Cambria Math" w:eastAsiaTheme="minorEastAsia" w:hAnsi="Cambria Math" w:cs="Times New Roman"/>
            </w:rPr>
            <m:t>=3</m:t>
          </m:r>
        </m:oMath>
      </m:oMathPara>
    </w:p>
    <w:p w:rsidR="00927717" w:rsidRDefault="00927717" w:rsidP="00A0208A">
      <w:pPr>
        <w:spacing w:line="360" w:lineRule="auto"/>
        <w:rPr>
          <w:rFonts w:ascii="Times New Roman" w:eastAsiaTheme="minorEastAsia" w:hAnsi="Times New Roman" w:cs="Times New Roman"/>
        </w:rPr>
      </w:pPr>
      <w:r>
        <w:rPr>
          <w:rFonts w:ascii="Times New Roman" w:eastAsiaTheme="minorEastAsia" w:hAnsi="Times New Roman" w:cs="Times New Roman"/>
        </w:rPr>
        <w:t>This means</w:t>
      </w:r>
    </w:p>
    <w:p w:rsidR="00927717" w:rsidRPr="00927717" w:rsidRDefault="003B3F15" w:rsidP="00A0208A">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3</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num>
            <m:den>
              <m:r>
                <w:rPr>
                  <w:rFonts w:ascii="Cambria Math" w:eastAsiaTheme="minorEastAsia" w:hAnsi="Cambria Math" w:cs="Times New Roman"/>
                </w:rPr>
                <m:t>2</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den>
          </m:f>
          <m:r>
            <w:rPr>
              <w:rFonts w:ascii="Cambria Math" w:eastAsiaTheme="minorEastAsia" w:hAnsi="Cambria Math" w:cs="Times New Roman"/>
            </w:rPr>
            <m:t>=3.</m:t>
          </m:r>
        </m:oMath>
      </m:oMathPara>
    </w:p>
    <w:p w:rsidR="00927717" w:rsidRDefault="00927717" w:rsidP="00A0208A">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However, only the relative price matters, let us call it </w:t>
      </w:r>
    </w:p>
    <w:p w:rsidR="00927717" w:rsidRPr="00927717" w:rsidRDefault="00927717" w:rsidP="00A0208A">
      <w:pPr>
        <w:spacing w:line="360" w:lineRule="auto"/>
        <w:rPr>
          <w:rFonts w:ascii="Times New Roman" w:eastAsiaTheme="minorEastAsia" w:hAnsi="Times New Roman" w:cs="Times New Roman"/>
        </w:rPr>
      </w:pPr>
      <m:oMathPara>
        <m:oMath>
          <m:r>
            <w:rPr>
              <w:rFonts w:ascii="Cambria Math" w:eastAsiaTheme="minorEastAsia" w:hAnsi="Cambria Math" w:cs="Times New Roman"/>
            </w:rPr>
            <m:t>a=</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den>
          </m:f>
          <m:r>
            <w:rPr>
              <w:rFonts w:ascii="Cambria Math" w:eastAsiaTheme="minorEastAsia" w:hAnsi="Cambria Math" w:cs="Times New Roman"/>
            </w:rPr>
            <m:t>.</m:t>
          </m:r>
        </m:oMath>
      </m:oMathPara>
    </w:p>
    <w:p w:rsidR="00927717" w:rsidRDefault="00927717" w:rsidP="00A0208A">
      <w:pPr>
        <w:spacing w:line="360" w:lineRule="auto"/>
        <w:rPr>
          <w:rFonts w:ascii="Times New Roman" w:eastAsiaTheme="minorEastAsia" w:hAnsi="Times New Roman" w:cs="Times New Roman"/>
        </w:rPr>
      </w:pPr>
      <w:r>
        <w:rPr>
          <w:rFonts w:ascii="Times New Roman" w:eastAsiaTheme="minorEastAsia" w:hAnsi="Times New Roman" w:cs="Times New Roman"/>
        </w:rPr>
        <w:t>Then the equation above becomes</w:t>
      </w:r>
    </w:p>
    <w:p w:rsidR="00927717" w:rsidRPr="00927717" w:rsidRDefault="00927717" w:rsidP="00A0208A">
      <w:pPr>
        <w:spacing w:line="360" w:lineRule="auto"/>
        <w:rPr>
          <w:rFonts w:ascii="Times New Roman" w:eastAsiaTheme="minorEastAsia" w:hAnsi="Times New Roman" w:cs="Times New Roman"/>
        </w:rPr>
      </w:pPr>
      <m:oMathPara>
        <m:oMath>
          <m:r>
            <w:rPr>
              <w:rFonts w:ascii="Cambria Math" w:eastAsiaTheme="minorEastAsia" w:hAnsi="Cambria Math" w:cs="Times New Roman"/>
            </w:rPr>
            <m:t>a+</m:t>
          </m:r>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2</m:t>
              </m:r>
            </m:den>
          </m:f>
          <m:r>
            <w:rPr>
              <w:rFonts w:ascii="Cambria Math" w:eastAsiaTheme="minorEastAsia" w:hAnsi="Cambria Math" w:cs="Times New Roman"/>
            </w:rPr>
            <m:t>a+</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=3.</m:t>
          </m:r>
        </m:oMath>
      </m:oMathPara>
    </w:p>
    <w:p w:rsidR="00927717" w:rsidRDefault="00927717" w:rsidP="00A0208A">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The solution is </w:t>
      </w:r>
    </w:p>
    <w:p w:rsidR="00927717" w:rsidRPr="00927717" w:rsidRDefault="003B3F15" w:rsidP="00A0208A">
      <w:pPr>
        <w:spacing w:line="360" w:lineRule="auto"/>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a</m:t>
              </m:r>
            </m:e>
            <m:sup>
              <m:r>
                <w:rPr>
                  <w:rFonts w:ascii="Cambria Math" w:eastAsiaTheme="minorEastAsia" w:hAnsi="Cambria Math" w:cs="Times New Roman"/>
                </w:rPr>
                <m:t>*</m:t>
              </m:r>
            </m:sup>
          </m:sSup>
          <m:r>
            <w:rPr>
              <w:rFonts w:ascii="Cambria Math" w:eastAsiaTheme="minorEastAsia" w:hAnsi="Cambria Math" w:cs="Times New Roman"/>
            </w:rPr>
            <m:t>=1=</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den>
          </m:f>
          <m:r>
            <w:rPr>
              <w:rFonts w:ascii="Cambria Math" w:eastAsiaTheme="minorEastAsia" w:hAnsi="Cambria Math" w:cs="Times New Roman"/>
            </w:rPr>
            <m:t>.</m:t>
          </m:r>
        </m:oMath>
      </m:oMathPara>
    </w:p>
    <w:p w:rsidR="00927717" w:rsidRDefault="00927717" w:rsidP="00A0208A">
      <w:pPr>
        <w:spacing w:line="360" w:lineRule="auto"/>
        <w:rPr>
          <w:rFonts w:ascii="Times New Roman" w:eastAsiaTheme="minorEastAsia" w:hAnsi="Times New Roman" w:cs="Times New Roman"/>
        </w:rPr>
      </w:pPr>
      <w:r>
        <w:rPr>
          <w:rFonts w:ascii="Times New Roman" w:eastAsiaTheme="minorEastAsia" w:hAnsi="Times New Roman" w:cs="Times New Roman"/>
        </w:rPr>
        <w:t>In words, if the goods have equal prices, then supply and demand are equal in the market. The allocation would be</w:t>
      </w:r>
    </w:p>
    <w:p w:rsidR="00927717" w:rsidRPr="00927717" w:rsidRDefault="003B3F15" w:rsidP="00A0208A">
      <w:pPr>
        <w:spacing w:line="360" w:lineRule="auto"/>
        <w:rPr>
          <w:rFonts w:ascii="Times New Roman" w:eastAsiaTheme="minorEastAsia" w:hAnsi="Times New Roman" w:cs="Times New Roman"/>
        </w:rPr>
      </w:pPr>
      <m:oMathPara>
        <m:oMath>
          <m:d>
            <m:dPr>
              <m:ctrlPr>
                <w:rPr>
                  <w:rFonts w:ascii="Cambria Math" w:eastAsiaTheme="minorEastAsia"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x</m:t>
                  </m:r>
                </m:e>
                <m:sub>
                  <m:r>
                    <w:rPr>
                      <w:rFonts w:ascii="Cambria Math" w:eastAsiaTheme="minorEastAsia" w:hAnsi="Cambria Math" w:cs="Times New Roman"/>
                    </w:rPr>
                    <m:t>1</m:t>
                  </m:r>
                </m:sub>
                <m:sup>
                  <m:r>
                    <w:rPr>
                      <w:rFonts w:ascii="Cambria Math" w:eastAsiaTheme="minorEastAsia" w:hAnsi="Cambria Math" w:cs="Times New Roman"/>
                    </w:rPr>
                    <m:t>*</m:t>
                  </m:r>
                </m:sup>
              </m:sSubSup>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y</m:t>
                  </m:r>
                </m:e>
                <m:sub>
                  <m:r>
                    <w:rPr>
                      <w:rFonts w:ascii="Cambria Math" w:eastAsiaTheme="minorEastAsia" w:hAnsi="Cambria Math" w:cs="Times New Roman"/>
                    </w:rPr>
                    <m:t>1</m:t>
                  </m:r>
                </m:sub>
                <m:sup>
                  <m:r>
                    <w:rPr>
                      <w:rFonts w:ascii="Cambria Math" w:eastAsiaTheme="minorEastAsia" w:hAnsi="Cambria Math" w:cs="Times New Roman"/>
                    </w:rPr>
                    <m:t>*</m:t>
                  </m:r>
                </m:sup>
              </m:sSubSup>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m:t>
              </m:r>
            </m:e>
          </m:d>
        </m:oMath>
      </m:oMathPara>
    </w:p>
    <w:p w:rsidR="00927717" w:rsidRPr="00927717" w:rsidRDefault="003B3F15" w:rsidP="00927717">
      <w:pPr>
        <w:spacing w:line="360" w:lineRule="auto"/>
        <w:rPr>
          <w:rFonts w:ascii="Times New Roman" w:eastAsiaTheme="minorEastAsia" w:hAnsi="Times New Roman" w:cs="Times New Roman"/>
        </w:rPr>
      </w:pPr>
      <m:oMathPara>
        <m:oMath>
          <m:d>
            <m:dPr>
              <m:ctrlPr>
                <w:rPr>
                  <w:rFonts w:ascii="Cambria Math" w:eastAsiaTheme="minorEastAsia"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x</m:t>
                  </m:r>
                </m:e>
                <m:sub>
                  <m:r>
                    <w:rPr>
                      <w:rFonts w:ascii="Cambria Math" w:eastAsiaTheme="minorEastAsia" w:hAnsi="Cambria Math" w:cs="Times New Roman"/>
                    </w:rPr>
                    <m:t>2</m:t>
                  </m:r>
                </m:sub>
                <m:sup>
                  <m:r>
                    <w:rPr>
                      <w:rFonts w:ascii="Cambria Math" w:eastAsiaTheme="minorEastAsia" w:hAnsi="Cambria Math" w:cs="Times New Roman"/>
                    </w:rPr>
                    <m:t>*</m:t>
                  </m:r>
                </m:sup>
              </m:sSubSup>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y</m:t>
                  </m:r>
                </m:e>
                <m:sub>
                  <m:r>
                    <w:rPr>
                      <w:rFonts w:ascii="Cambria Math" w:eastAsiaTheme="minorEastAsia" w:hAnsi="Cambria Math" w:cs="Times New Roman"/>
                    </w:rPr>
                    <m:t>2</m:t>
                  </m:r>
                </m:sub>
                <m:sup>
                  <m:r>
                    <w:rPr>
                      <w:rFonts w:ascii="Cambria Math" w:eastAsiaTheme="minorEastAsia" w:hAnsi="Cambria Math" w:cs="Times New Roman"/>
                    </w:rPr>
                    <m:t>*</m:t>
                  </m:r>
                </m:sup>
              </m:sSubSup>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2,2</m:t>
              </m:r>
            </m:e>
          </m:d>
          <m:r>
            <w:rPr>
              <w:rFonts w:ascii="Cambria Math" w:eastAsiaTheme="minorEastAsia" w:hAnsi="Cambria Math" w:cs="Times New Roman"/>
            </w:rPr>
            <m:t>.</m:t>
          </m:r>
        </m:oMath>
      </m:oMathPara>
    </w:p>
    <w:p w:rsidR="00927717" w:rsidRDefault="00927717" w:rsidP="00927717">
      <w:pPr>
        <w:spacing w:line="360" w:lineRule="auto"/>
        <w:rPr>
          <w:rFonts w:ascii="Times New Roman" w:eastAsiaTheme="minorEastAsia" w:hAnsi="Times New Roman" w:cs="Times New Roman"/>
        </w:rPr>
      </w:pPr>
      <w:r>
        <w:rPr>
          <w:rFonts w:ascii="Times New Roman" w:eastAsiaTheme="minorEastAsia" w:hAnsi="Times New Roman" w:cs="Times New Roman"/>
        </w:rPr>
        <w:t>Now we can plot this on our Edgeworth Box.</w:t>
      </w:r>
    </w:p>
    <w:p w:rsidR="00927717" w:rsidRPr="00927717" w:rsidRDefault="00F04B1E" w:rsidP="00927717">
      <w:pPr>
        <w:spacing w:line="360" w:lineRule="auto"/>
        <w:rPr>
          <w:rFonts w:ascii="Times New Roman" w:eastAsiaTheme="minorEastAsia" w:hAnsi="Times New Roman" w:cs="Times New Roman"/>
        </w:rPr>
      </w:pPr>
      <w:r>
        <w:rPr>
          <w:noProof/>
          <w:lang w:val="tr-TR" w:eastAsia="tr-TR"/>
        </w:rPr>
        <w:drawing>
          <wp:inline distT="0" distB="0" distL="0" distR="0" wp14:anchorId="3A32626B" wp14:editId="70069DE6">
            <wp:extent cx="5760720" cy="32391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39135"/>
                    </a:xfrm>
                    <a:prstGeom prst="rect">
                      <a:avLst/>
                    </a:prstGeom>
                  </pic:spPr>
                </pic:pic>
              </a:graphicData>
            </a:graphic>
          </wp:inline>
        </w:drawing>
      </w:r>
    </w:p>
    <w:p w:rsidR="00927717" w:rsidRDefault="00F04B1E" w:rsidP="00A0208A">
      <w:pPr>
        <w:spacing w:line="360" w:lineRule="auto"/>
        <w:rPr>
          <w:rFonts w:ascii="Times New Roman" w:eastAsiaTheme="minorEastAsia" w:hAnsi="Times New Roman" w:cs="Times New Roman"/>
        </w:rPr>
      </w:pPr>
      <w:r>
        <w:rPr>
          <w:rFonts w:ascii="Times New Roman" w:eastAsiaTheme="minorEastAsia" w:hAnsi="Times New Roman" w:cs="Times New Roman"/>
        </w:rPr>
        <w:t>As we can see in the graph above, the eye-like shape that appears at the autarky completely disappears at the market equilibrium. This means that market equilibrium is Pareto-efficient: there is no alternative where both individuals would be better-off (or, equivalently, any other alternative would harm at least one of the individuals). This is Adam Smith’s “invisible hand”: The market system allocates the resources as if an external agent is trying to the best for everyone.</w:t>
      </w:r>
    </w:p>
    <w:p w:rsidR="00F04B1E" w:rsidRDefault="00F04B1E" w:rsidP="00A0208A">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In layman’s terms, the market system is efficient. No alternative would be good for everyone. In more abstract terms, all surplus from trade is fully realized. </w:t>
      </w:r>
    </w:p>
    <w:p w:rsidR="00990A9D" w:rsidRDefault="00990A9D" w:rsidP="00990A9D">
      <w:pPr>
        <w:spacing w:line="360" w:lineRule="auto"/>
        <w:jc w:val="center"/>
        <w:rPr>
          <w:rFonts w:ascii="Times New Roman" w:eastAsiaTheme="minorEastAsia" w:hAnsi="Times New Roman" w:cs="Times New Roman"/>
          <w:b/>
        </w:rPr>
      </w:pPr>
      <w:r w:rsidRPr="00990A9D">
        <w:rPr>
          <w:rFonts w:ascii="Times New Roman" w:eastAsiaTheme="minorEastAsia" w:hAnsi="Times New Roman" w:cs="Times New Roman"/>
          <w:b/>
        </w:rPr>
        <w:t>Labor Supply (Leisure-Consumption Trade-off)</w:t>
      </w:r>
    </w:p>
    <w:p w:rsidR="00990A9D" w:rsidRDefault="00990A9D" w:rsidP="00990A9D">
      <w:pPr>
        <w:spacing w:line="360" w:lineRule="auto"/>
        <w:rPr>
          <w:rFonts w:ascii="Times New Roman" w:eastAsiaTheme="minorEastAsia" w:hAnsi="Times New Roman" w:cs="Times New Roman"/>
        </w:rPr>
      </w:pPr>
      <w:r>
        <w:rPr>
          <w:rFonts w:ascii="Times New Roman" w:eastAsiaTheme="minorEastAsia" w:hAnsi="Times New Roman" w:cs="Times New Roman"/>
        </w:rPr>
        <w:t>Until now, we discussed economies where goods are not produced. Individuals own each good as an initial endowment. Now let us focus on production. This, however, requires an analysis of labor supply because production is made by using labor. Our next subject, therefore, is labor supply. When we finish this discussion, labor demand will also be analyzed.</w:t>
      </w:r>
    </w:p>
    <w:p w:rsidR="00990A9D" w:rsidRDefault="00990A9D" w:rsidP="00990A9D">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Consider an individual who </w:t>
      </w:r>
      <w:proofErr w:type="gramStart"/>
      <w:r>
        <w:rPr>
          <w:rFonts w:ascii="Times New Roman" w:eastAsiaTheme="minorEastAsia" w:hAnsi="Times New Roman" w:cs="Times New Roman"/>
        </w:rPr>
        <w:t xml:space="preserve">enjoys </w:t>
      </w:r>
      <w:proofErr w:type="gramEnd"/>
      <m:oMath>
        <m:r>
          <w:rPr>
            <w:rFonts w:ascii="Cambria Math" w:eastAsiaTheme="minorEastAsia" w:hAnsi="Cambria Math" w:cs="Times New Roman"/>
          </w:rPr>
          <m:t>c</m:t>
        </m:r>
      </m:oMath>
      <w:r>
        <w:rPr>
          <w:rFonts w:ascii="Times New Roman" w:eastAsiaTheme="minorEastAsia" w:hAnsi="Times New Roman" w:cs="Times New Roman"/>
        </w:rPr>
        <w:t xml:space="preserve">, which denotes consumption, and </w:t>
      </w:r>
      <m:oMath>
        <m:r>
          <w:rPr>
            <w:rFonts w:ascii="Cambria Math" w:eastAsiaTheme="minorEastAsia" w:hAnsi="Cambria Math" w:cs="Times New Roman"/>
          </w:rPr>
          <m:t>l</m:t>
        </m:r>
      </m:oMath>
      <w:r>
        <w:rPr>
          <w:rFonts w:ascii="Times New Roman" w:eastAsiaTheme="minorEastAsia" w:hAnsi="Times New Roman" w:cs="Times New Roman"/>
        </w:rPr>
        <w:t xml:space="preserve">, which stands for leisure. The total amount of time that is available to the individual (worker) is normalized to </w:t>
      </w:r>
      <m:oMath>
        <m:r>
          <w:rPr>
            <w:rFonts w:ascii="Cambria Math" w:eastAsiaTheme="minorEastAsia" w:hAnsi="Cambria Math" w:cs="Times New Roman"/>
          </w:rPr>
          <m:t>1</m:t>
        </m:r>
      </m:oMath>
      <w:r>
        <w:rPr>
          <w:rFonts w:ascii="Times New Roman" w:eastAsiaTheme="minorEastAsia" w:hAnsi="Times New Roman" w:cs="Times New Roman"/>
        </w:rPr>
        <w:t xml:space="preserve"> (for example, 1 day or 1 year). This means the worker would work </w:t>
      </w:r>
      <m:oMath>
        <m:r>
          <w:rPr>
            <w:rFonts w:ascii="Cambria Math" w:eastAsiaTheme="minorEastAsia" w:hAnsi="Cambria Math" w:cs="Times New Roman"/>
          </w:rPr>
          <m:t>1-l</m:t>
        </m:r>
      </m:oMath>
      <w:r>
        <w:rPr>
          <w:rFonts w:ascii="Times New Roman" w:eastAsiaTheme="minorEastAsia" w:hAnsi="Times New Roman" w:cs="Times New Roman"/>
        </w:rPr>
        <w:t xml:space="preserve"> units of time. The price of labor per unit of time is </w:t>
      </w:r>
      <m:oMath>
        <m:r>
          <w:rPr>
            <w:rFonts w:ascii="Cambria Math" w:eastAsiaTheme="minorEastAsia" w:hAnsi="Cambria Math" w:cs="Times New Roman"/>
          </w:rPr>
          <m:t>w</m:t>
        </m:r>
      </m:oMath>
      <w:r>
        <w:rPr>
          <w:rFonts w:ascii="Times New Roman" w:eastAsiaTheme="minorEastAsia" w:hAnsi="Times New Roman" w:cs="Times New Roman"/>
        </w:rPr>
        <w:t xml:space="preserve"> so that the labor income of the worker is</w:t>
      </w:r>
    </w:p>
    <w:p w:rsidR="00990A9D" w:rsidRPr="00990A9D" w:rsidRDefault="00990A9D" w:rsidP="00990A9D">
      <w:pPr>
        <w:spacing w:line="360" w:lineRule="auto"/>
        <w:rPr>
          <w:rFonts w:ascii="Times New Roman" w:eastAsiaTheme="minorEastAsia" w:hAnsi="Times New Roman" w:cs="Times New Roman"/>
        </w:rPr>
      </w:pPr>
      <m:oMathPara>
        <m:oMath>
          <m:r>
            <w:rPr>
              <w:rFonts w:ascii="Cambria Math" w:eastAsiaTheme="minorEastAsia" w:hAnsi="Cambria Math" w:cs="Times New Roman"/>
            </w:rPr>
            <w:lastRenderedPageBreak/>
            <m:t>w×</m:t>
          </m:r>
          <m:d>
            <m:dPr>
              <m:ctrlPr>
                <w:rPr>
                  <w:rFonts w:ascii="Cambria Math" w:eastAsiaTheme="minorEastAsia" w:hAnsi="Cambria Math" w:cs="Times New Roman"/>
                  <w:i/>
                </w:rPr>
              </m:ctrlPr>
            </m:dPr>
            <m:e>
              <m:r>
                <w:rPr>
                  <w:rFonts w:ascii="Cambria Math" w:eastAsiaTheme="minorEastAsia" w:hAnsi="Cambria Math" w:cs="Times New Roman"/>
                </w:rPr>
                <m:t>1-l</m:t>
              </m:r>
            </m:e>
          </m:d>
          <m:r>
            <w:rPr>
              <w:rFonts w:ascii="Cambria Math" w:eastAsiaTheme="minorEastAsia" w:hAnsi="Cambria Math" w:cs="Times New Roman"/>
            </w:rPr>
            <m:t>.</m:t>
          </m:r>
        </m:oMath>
      </m:oMathPara>
    </w:p>
    <w:p w:rsidR="00990A9D" w:rsidRDefault="00990A9D" w:rsidP="00990A9D">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The worker chooses </w:t>
      </w:r>
      <m:oMath>
        <m:r>
          <w:rPr>
            <w:rFonts w:ascii="Cambria Math" w:eastAsiaTheme="minorEastAsia" w:hAnsi="Cambria Math" w:cs="Times New Roman"/>
          </w:rPr>
          <m:t>(c,l)</m:t>
        </m:r>
      </m:oMath>
      <w:r>
        <w:rPr>
          <w:rFonts w:ascii="Times New Roman" w:eastAsiaTheme="minorEastAsia" w:hAnsi="Times New Roman" w:cs="Times New Roman"/>
        </w:rPr>
        <w:t xml:space="preserve"> to solve</w:t>
      </w:r>
    </w:p>
    <w:p w:rsidR="00990A9D" w:rsidRPr="00990A9D" w:rsidRDefault="003B3F15" w:rsidP="00990A9D">
      <w:pPr>
        <w:spacing w:line="360" w:lineRule="auto"/>
        <w:rPr>
          <w:rFonts w:ascii="Times New Roman" w:eastAsiaTheme="minorEastAsia" w:hAnsi="Times New Roman" w:cs="Times New Roman"/>
        </w:rPr>
      </w:pPr>
      <m:oMathPara>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max</m:t>
              </m:r>
            </m:fName>
            <m:e>
              <m:r>
                <w:rPr>
                  <w:rFonts w:ascii="Cambria Math" w:eastAsiaTheme="minorEastAsia" w:hAnsi="Cambria Math" w:cs="Times New Roman"/>
                </w:rPr>
                <m:t>u</m:t>
              </m:r>
              <m:d>
                <m:dPr>
                  <m:ctrlPr>
                    <w:rPr>
                      <w:rFonts w:ascii="Cambria Math" w:eastAsiaTheme="minorEastAsia" w:hAnsi="Cambria Math" w:cs="Times New Roman"/>
                      <w:i/>
                    </w:rPr>
                  </m:ctrlPr>
                </m:dPr>
                <m:e>
                  <m:r>
                    <w:rPr>
                      <w:rFonts w:ascii="Cambria Math" w:eastAsiaTheme="minorEastAsia" w:hAnsi="Cambria Math" w:cs="Times New Roman"/>
                    </w:rPr>
                    <m:t>c,l</m:t>
                  </m:r>
                </m:e>
              </m:d>
            </m:e>
          </m:func>
        </m:oMath>
      </m:oMathPara>
    </w:p>
    <w:p w:rsidR="00990A9D" w:rsidRDefault="00990A9D" w:rsidP="00990A9D">
      <w:pPr>
        <w:spacing w:line="360" w:lineRule="auto"/>
        <w:jc w:val="center"/>
        <w:rPr>
          <w:rFonts w:ascii="Times New Roman" w:eastAsiaTheme="minorEastAsia" w:hAnsi="Times New Roman" w:cs="Times New Roman"/>
        </w:rPr>
      </w:pPr>
      <w:proofErr w:type="spellStart"/>
      <w:r>
        <w:rPr>
          <w:rFonts w:ascii="Times New Roman" w:eastAsiaTheme="minorEastAsia" w:hAnsi="Times New Roman" w:cs="Times New Roman"/>
        </w:rPr>
        <w:t>s.t.</w:t>
      </w:r>
      <w:proofErr w:type="spellEnd"/>
    </w:p>
    <w:p w:rsidR="00990A9D" w:rsidRPr="00990A9D" w:rsidRDefault="00E13D90" w:rsidP="00990A9D">
      <w:pPr>
        <w:spacing w:line="360" w:lineRule="auto"/>
        <w:rPr>
          <w:rFonts w:ascii="Times New Roman" w:eastAsiaTheme="minorEastAsia" w:hAnsi="Times New Roman" w:cs="Times New Roman"/>
        </w:rPr>
      </w:pPr>
      <m:oMathPara>
        <m:oMath>
          <m:r>
            <w:rPr>
              <w:rFonts w:ascii="Cambria Math" w:eastAsiaTheme="minorEastAsia" w:hAnsi="Cambria Math" w:cs="Times New Roman"/>
            </w:rPr>
            <m:t>p×c=w×</m:t>
          </m:r>
          <m:d>
            <m:dPr>
              <m:ctrlPr>
                <w:rPr>
                  <w:rFonts w:ascii="Cambria Math" w:eastAsiaTheme="minorEastAsia" w:hAnsi="Cambria Math" w:cs="Times New Roman"/>
                  <w:i/>
                </w:rPr>
              </m:ctrlPr>
            </m:dPr>
            <m:e>
              <m:r>
                <w:rPr>
                  <w:rFonts w:ascii="Cambria Math" w:eastAsiaTheme="minorEastAsia" w:hAnsi="Cambria Math" w:cs="Times New Roman"/>
                </w:rPr>
                <m:t>1-l</m:t>
              </m:r>
            </m:e>
          </m:d>
          <m:r>
            <w:rPr>
              <w:rFonts w:ascii="Cambria Math" w:eastAsiaTheme="minorEastAsia" w:hAnsi="Cambria Math" w:cs="Times New Roman"/>
            </w:rPr>
            <m:t>.</m:t>
          </m:r>
        </m:oMath>
      </m:oMathPara>
    </w:p>
    <w:p w:rsidR="00990A9D" w:rsidRDefault="00E13D90" w:rsidP="00990A9D">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where</w:t>
      </w:r>
      <w:proofErr w:type="gramEnd"/>
      <w:r>
        <w:rPr>
          <w:rFonts w:ascii="Times New Roman" w:eastAsiaTheme="minorEastAsia" w:hAnsi="Times New Roman" w:cs="Times New Roman"/>
        </w:rPr>
        <w:t xml:space="preserve"> </w:t>
      </w:r>
      <m:oMath>
        <m:r>
          <w:rPr>
            <w:rFonts w:ascii="Cambria Math" w:eastAsiaTheme="minorEastAsia" w:hAnsi="Cambria Math" w:cs="Times New Roman"/>
          </w:rPr>
          <m:t>p</m:t>
        </m:r>
      </m:oMath>
      <w:r>
        <w:rPr>
          <w:rFonts w:ascii="Times New Roman" w:eastAsiaTheme="minorEastAsia" w:hAnsi="Times New Roman" w:cs="Times New Roman"/>
        </w:rPr>
        <w:t xml:space="preserve"> is the price of consumption. How can we solve this problem? We first need to find the MRS between </w:t>
      </w:r>
      <m:oMath>
        <m:r>
          <w:rPr>
            <w:rFonts w:ascii="Cambria Math" w:eastAsiaTheme="minorEastAsia" w:hAnsi="Cambria Math" w:cs="Times New Roman"/>
          </w:rPr>
          <m:t>c</m:t>
        </m:r>
      </m:oMath>
      <w:r>
        <w:rPr>
          <w:rFonts w:ascii="Times New Roman" w:eastAsiaTheme="minorEastAsia" w:hAnsi="Times New Roman" w:cs="Times New Roman"/>
        </w:rPr>
        <w:t xml:space="preserve"> </w:t>
      </w:r>
      <w:proofErr w:type="gramStart"/>
      <w:r>
        <w:rPr>
          <w:rFonts w:ascii="Times New Roman" w:eastAsiaTheme="minorEastAsia" w:hAnsi="Times New Roman" w:cs="Times New Roman"/>
        </w:rPr>
        <w:t xml:space="preserve">and </w:t>
      </w:r>
      <w:proofErr w:type="gramEnd"/>
      <m:oMath>
        <m:r>
          <w:rPr>
            <w:rFonts w:ascii="Cambria Math" w:eastAsiaTheme="minorEastAsia" w:hAnsi="Cambria Math" w:cs="Times New Roman"/>
          </w:rPr>
          <m:t>l</m:t>
        </m:r>
      </m:oMath>
      <w:r>
        <w:rPr>
          <w:rFonts w:ascii="Times New Roman" w:eastAsiaTheme="minorEastAsia" w:hAnsi="Times New Roman" w:cs="Times New Roman"/>
        </w:rPr>
        <w:t>. This would give us how much extra unit of consumption that the worker would be willing to trade for working more. Based on this MRS, we should solve</w:t>
      </w:r>
    </w:p>
    <w:p w:rsidR="00E13D90" w:rsidRPr="00E13D90" w:rsidRDefault="00E13D90" w:rsidP="00990A9D">
      <w:pPr>
        <w:spacing w:line="360" w:lineRule="auto"/>
        <w:rPr>
          <w:rFonts w:ascii="Times New Roman" w:eastAsiaTheme="minorEastAsia" w:hAnsi="Times New Roman" w:cs="Times New Roman"/>
        </w:rPr>
      </w:pPr>
      <m:oMathPara>
        <m:oMath>
          <m:r>
            <w:rPr>
              <w:rFonts w:ascii="Cambria Math" w:eastAsiaTheme="minorEastAsia" w:hAnsi="Cambria Math" w:cs="Times New Roman"/>
            </w:rPr>
            <m:t>MR</m:t>
          </m:r>
          <m:sSub>
            <m:sSubPr>
              <m:ctrlPr>
                <w:rPr>
                  <w:rFonts w:ascii="Cambria Math" w:eastAsiaTheme="minorEastAsia" w:hAnsi="Cambria Math" w:cs="Times New Roman"/>
                  <w:i/>
                </w:rPr>
              </m:ctrlPr>
            </m:sSubPr>
            <m:e>
              <m:r>
                <w:rPr>
                  <w:rFonts w:ascii="Cambria Math" w:eastAsiaTheme="minorEastAsia" w:hAnsi="Cambria Math" w:cs="Times New Roman"/>
                </w:rPr>
                <m:t>S</m:t>
              </m:r>
            </m:e>
            <m:sub>
              <m:r>
                <w:rPr>
                  <w:rFonts w:ascii="Cambria Math" w:eastAsiaTheme="minorEastAsia" w:hAnsi="Cambria Math" w:cs="Times New Roman"/>
                </w:rPr>
                <m:t>l,c</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w</m:t>
              </m:r>
            </m:num>
            <m:den>
              <m:r>
                <w:rPr>
                  <w:rFonts w:ascii="Cambria Math" w:eastAsiaTheme="minorEastAsia" w:hAnsi="Cambria Math" w:cs="Times New Roman"/>
                </w:rPr>
                <m:t>p</m:t>
              </m:r>
            </m:den>
          </m:f>
        </m:oMath>
      </m:oMathPara>
    </w:p>
    <w:p w:rsidR="00E13D90" w:rsidRDefault="00E13D90" w:rsidP="00990A9D">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together</w:t>
      </w:r>
      <w:proofErr w:type="gramEnd"/>
      <w:r>
        <w:rPr>
          <w:rFonts w:ascii="Times New Roman" w:eastAsiaTheme="minorEastAsia" w:hAnsi="Times New Roman" w:cs="Times New Roman"/>
        </w:rPr>
        <w:t xml:space="preserve"> with</w:t>
      </w:r>
    </w:p>
    <w:p w:rsidR="00E13D90" w:rsidRPr="00E13D90" w:rsidRDefault="00E13D90" w:rsidP="00990A9D">
      <w:pPr>
        <w:spacing w:line="360" w:lineRule="auto"/>
        <w:rPr>
          <w:rFonts w:ascii="Times New Roman" w:eastAsiaTheme="minorEastAsia" w:hAnsi="Times New Roman" w:cs="Times New Roman"/>
        </w:rPr>
      </w:pPr>
      <m:oMathPara>
        <m:oMath>
          <m:r>
            <w:rPr>
              <w:rFonts w:ascii="Cambria Math" w:eastAsiaTheme="minorEastAsia" w:hAnsi="Cambria Math" w:cs="Times New Roman"/>
            </w:rPr>
            <m:t>p×c=w×</m:t>
          </m:r>
          <m:d>
            <m:dPr>
              <m:ctrlPr>
                <w:rPr>
                  <w:rFonts w:ascii="Cambria Math" w:eastAsiaTheme="minorEastAsia" w:hAnsi="Cambria Math" w:cs="Times New Roman"/>
                  <w:i/>
                </w:rPr>
              </m:ctrlPr>
            </m:dPr>
            <m:e>
              <m:r>
                <w:rPr>
                  <w:rFonts w:ascii="Cambria Math" w:eastAsiaTheme="minorEastAsia" w:hAnsi="Cambria Math" w:cs="Times New Roman"/>
                </w:rPr>
                <m:t>1-l</m:t>
              </m:r>
            </m:e>
          </m:d>
          <m:r>
            <w:rPr>
              <w:rFonts w:ascii="Cambria Math" w:eastAsiaTheme="minorEastAsia" w:hAnsi="Cambria Math" w:cs="Times New Roman"/>
            </w:rPr>
            <m:t>.</m:t>
          </m:r>
        </m:oMath>
      </m:oMathPara>
    </w:p>
    <w:p w:rsidR="00E13D90" w:rsidRDefault="00E13D90" w:rsidP="00990A9D">
      <w:pPr>
        <w:spacing w:line="360" w:lineRule="auto"/>
        <w:rPr>
          <w:rFonts w:ascii="Times New Roman" w:eastAsiaTheme="minorEastAsia" w:hAnsi="Times New Roman" w:cs="Times New Roman"/>
        </w:rPr>
      </w:pPr>
      <w:r>
        <w:rPr>
          <w:rFonts w:ascii="Times New Roman" w:eastAsiaTheme="minorEastAsia" w:hAnsi="Times New Roman" w:cs="Times New Roman"/>
        </w:rPr>
        <w:t>The solution to these two equations would be sufficient to solve the utility maximization of the worker.</w:t>
      </w:r>
    </w:p>
    <w:p w:rsidR="00E13D90" w:rsidRDefault="00E13D90" w:rsidP="00990A9D">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Please try to prove this claim using the Lagrange method. I would appreciate if you send me your proof. </w:t>
      </w:r>
    </w:p>
    <w:p w:rsidR="00E13D90" w:rsidRDefault="00E13D90" w:rsidP="00990A9D">
      <w:pPr>
        <w:spacing w:line="360" w:lineRule="auto"/>
        <w:rPr>
          <w:rFonts w:ascii="Times New Roman" w:eastAsiaTheme="minorEastAsia" w:hAnsi="Times New Roman" w:cs="Times New Roman"/>
        </w:rPr>
      </w:pPr>
      <w:r w:rsidRPr="003B3F15">
        <w:rPr>
          <w:rFonts w:ascii="Times New Roman" w:eastAsiaTheme="minorEastAsia" w:hAnsi="Times New Roman" w:cs="Times New Roman"/>
          <w:b/>
        </w:rPr>
        <w:t>Example</w:t>
      </w:r>
      <w:r>
        <w:rPr>
          <w:rFonts w:ascii="Times New Roman" w:eastAsiaTheme="minorEastAsia" w:hAnsi="Times New Roman" w:cs="Times New Roman"/>
        </w:rPr>
        <w:t xml:space="preserve">: Suppose that the utility function is </w:t>
      </w:r>
    </w:p>
    <w:p w:rsidR="00E13D90" w:rsidRPr="00E13D90" w:rsidRDefault="00E13D90" w:rsidP="00990A9D">
      <w:pPr>
        <w:spacing w:line="360" w:lineRule="auto"/>
        <w:rPr>
          <w:rFonts w:ascii="Times New Roman" w:eastAsiaTheme="minorEastAsia" w:hAnsi="Times New Roman" w:cs="Times New Roman"/>
        </w:rPr>
      </w:pPr>
      <m:oMathPara>
        <m:oMath>
          <m:r>
            <w:rPr>
              <w:rFonts w:ascii="Cambria Math" w:eastAsiaTheme="minorEastAsia" w:hAnsi="Cambria Math" w:cs="Times New Roman"/>
            </w:rPr>
            <m:t>u=c×l.</m:t>
          </m:r>
        </m:oMath>
      </m:oMathPara>
    </w:p>
    <w:p w:rsidR="00E13D90" w:rsidRDefault="00E13D90" w:rsidP="00990A9D">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Then we should compute </w:t>
      </w:r>
    </w:p>
    <w:p w:rsidR="00E13D90" w:rsidRPr="00E13D90" w:rsidRDefault="00E13D90" w:rsidP="00990A9D">
      <w:pPr>
        <w:spacing w:line="360" w:lineRule="auto"/>
        <w:rPr>
          <w:rFonts w:ascii="Times New Roman" w:eastAsiaTheme="minorEastAsia" w:hAnsi="Times New Roman" w:cs="Times New Roman"/>
        </w:rPr>
      </w:pPr>
      <m:oMathPara>
        <m:oMath>
          <m:r>
            <w:rPr>
              <w:rFonts w:ascii="Cambria Math" w:eastAsiaTheme="minorEastAsia" w:hAnsi="Cambria Math" w:cs="Times New Roman"/>
            </w:rPr>
            <m:t>MR</m:t>
          </m:r>
          <m:sSub>
            <m:sSubPr>
              <m:ctrlPr>
                <w:rPr>
                  <w:rFonts w:ascii="Cambria Math" w:eastAsiaTheme="minorEastAsia" w:hAnsi="Cambria Math" w:cs="Times New Roman"/>
                  <w:i/>
                </w:rPr>
              </m:ctrlPr>
            </m:sSubPr>
            <m:e>
              <m:r>
                <w:rPr>
                  <w:rFonts w:ascii="Cambria Math" w:eastAsiaTheme="minorEastAsia" w:hAnsi="Cambria Math" w:cs="Times New Roman"/>
                </w:rPr>
                <m:t>S</m:t>
              </m:r>
            </m:e>
            <m:sub>
              <m:r>
                <w:rPr>
                  <w:rFonts w:ascii="Cambria Math" w:eastAsiaTheme="minorEastAsia" w:hAnsi="Cambria Math" w:cs="Times New Roman"/>
                </w:rPr>
                <m:t>l,c</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c</m:t>
              </m:r>
            </m:num>
            <m:den>
              <m:r>
                <w:rPr>
                  <w:rFonts w:ascii="Cambria Math" w:eastAsiaTheme="minorEastAsia" w:hAnsi="Cambria Math" w:cs="Times New Roman"/>
                </w:rPr>
                <m:t>l</m:t>
              </m:r>
            </m:den>
          </m:f>
          <m:r>
            <w:rPr>
              <w:rFonts w:ascii="Cambria Math" w:eastAsiaTheme="minorEastAsia" w:hAnsi="Cambria Math" w:cs="Times New Roman"/>
            </w:rPr>
            <m:t>.</m:t>
          </m:r>
        </m:oMath>
      </m:oMathPara>
    </w:p>
    <w:p w:rsidR="00E13D90" w:rsidRDefault="00E13D90" w:rsidP="00990A9D">
      <w:pPr>
        <w:spacing w:line="360" w:lineRule="auto"/>
        <w:rPr>
          <w:rFonts w:ascii="Times New Roman" w:eastAsiaTheme="minorEastAsia" w:hAnsi="Times New Roman" w:cs="Times New Roman"/>
        </w:rPr>
      </w:pPr>
      <w:r>
        <w:rPr>
          <w:rFonts w:ascii="Times New Roman" w:eastAsiaTheme="minorEastAsia" w:hAnsi="Times New Roman" w:cs="Times New Roman"/>
        </w:rPr>
        <w:t>Therefore, the equation system becomes</w:t>
      </w:r>
    </w:p>
    <w:p w:rsidR="00E13D90" w:rsidRPr="00E13D90" w:rsidRDefault="003B3F15" w:rsidP="00E13D90">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c</m:t>
              </m:r>
            </m:num>
            <m:den>
              <m:r>
                <w:rPr>
                  <w:rFonts w:ascii="Cambria Math" w:eastAsiaTheme="minorEastAsia" w:hAnsi="Cambria Math" w:cs="Times New Roman"/>
                </w:rPr>
                <m:t>l</m:t>
              </m:r>
            </m:den>
          </m:f>
          <m:r>
            <w:rPr>
              <w:rFonts w:ascii="Cambria Math" w:eastAsiaTheme="minorEastAsia" w:hAnsi="Cambria Math" w:cs="Times New Roman"/>
            </w:rPr>
            <m:t>=w</m:t>
          </m:r>
        </m:oMath>
      </m:oMathPara>
    </w:p>
    <w:p w:rsidR="00E13D90" w:rsidRDefault="00E13D90" w:rsidP="00E13D90">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together</w:t>
      </w:r>
      <w:proofErr w:type="gramEnd"/>
      <w:r>
        <w:rPr>
          <w:rFonts w:ascii="Times New Roman" w:eastAsiaTheme="minorEastAsia" w:hAnsi="Times New Roman" w:cs="Times New Roman"/>
        </w:rPr>
        <w:t xml:space="preserve"> with</w:t>
      </w:r>
    </w:p>
    <w:p w:rsidR="00E13D90" w:rsidRPr="00E13D90" w:rsidRDefault="00E13D90" w:rsidP="00E13D90">
      <w:pPr>
        <w:spacing w:line="360" w:lineRule="auto"/>
        <w:rPr>
          <w:rFonts w:ascii="Times New Roman" w:eastAsiaTheme="minorEastAsia" w:hAnsi="Times New Roman" w:cs="Times New Roman"/>
        </w:rPr>
      </w:pPr>
      <m:oMathPara>
        <m:oMath>
          <m:r>
            <w:rPr>
              <w:rFonts w:ascii="Cambria Math" w:eastAsiaTheme="minorEastAsia" w:hAnsi="Cambria Math" w:cs="Times New Roman"/>
            </w:rPr>
            <m:t>c=w×</m:t>
          </m:r>
          <m:d>
            <m:dPr>
              <m:ctrlPr>
                <w:rPr>
                  <w:rFonts w:ascii="Cambria Math" w:eastAsiaTheme="minorEastAsia" w:hAnsi="Cambria Math" w:cs="Times New Roman"/>
                  <w:i/>
                </w:rPr>
              </m:ctrlPr>
            </m:dPr>
            <m:e>
              <m:r>
                <w:rPr>
                  <w:rFonts w:ascii="Cambria Math" w:eastAsiaTheme="minorEastAsia" w:hAnsi="Cambria Math" w:cs="Times New Roman"/>
                </w:rPr>
                <m:t>1-l</m:t>
              </m:r>
            </m:e>
          </m:d>
        </m:oMath>
      </m:oMathPara>
    </w:p>
    <w:p w:rsidR="00E13D90" w:rsidRDefault="00E13D90" w:rsidP="00E13D90">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where</w:t>
      </w:r>
      <w:proofErr w:type="gramEnd"/>
      <w:r>
        <w:rPr>
          <w:rFonts w:ascii="Times New Roman" w:eastAsiaTheme="minorEastAsia" w:hAnsi="Times New Roman" w:cs="Times New Roman"/>
        </w:rPr>
        <w:t xml:space="preserve"> </w:t>
      </w:r>
      <m:oMath>
        <m:r>
          <w:rPr>
            <w:rFonts w:ascii="Cambria Math" w:eastAsiaTheme="minorEastAsia" w:hAnsi="Cambria Math" w:cs="Times New Roman"/>
          </w:rPr>
          <m:t>p=1</m:t>
        </m:r>
      </m:oMath>
      <w:r>
        <w:rPr>
          <w:rFonts w:ascii="Times New Roman" w:eastAsiaTheme="minorEastAsia" w:hAnsi="Times New Roman" w:cs="Times New Roman"/>
        </w:rPr>
        <w:t xml:space="preserve"> so that </w:t>
      </w:r>
      <m:oMath>
        <m:r>
          <w:rPr>
            <w:rFonts w:ascii="Cambria Math" w:eastAsiaTheme="minorEastAsia" w:hAnsi="Cambria Math" w:cs="Times New Roman"/>
          </w:rPr>
          <m:t>c</m:t>
        </m:r>
      </m:oMath>
      <w:r>
        <w:rPr>
          <w:rFonts w:ascii="Times New Roman" w:eastAsiaTheme="minorEastAsia" w:hAnsi="Times New Roman" w:cs="Times New Roman"/>
        </w:rPr>
        <w:t xml:space="preserve"> is the </w:t>
      </w:r>
      <w:proofErr w:type="spellStart"/>
      <w:r>
        <w:rPr>
          <w:rFonts w:ascii="Times New Roman" w:eastAsiaTheme="minorEastAsia" w:hAnsi="Times New Roman" w:cs="Times New Roman"/>
        </w:rPr>
        <w:t>numeriare</w:t>
      </w:r>
      <w:proofErr w:type="spellEnd"/>
      <w:r w:rsidR="00AA04C8">
        <w:rPr>
          <w:rFonts w:ascii="Times New Roman" w:eastAsiaTheme="minorEastAsia" w:hAnsi="Times New Roman" w:cs="Times New Roman"/>
        </w:rPr>
        <w:t xml:space="preserve"> (by setting the price to 1, we actually calculate the purchasing power of the wage, which is also known as the real wage)</w:t>
      </w:r>
      <w:r>
        <w:rPr>
          <w:rFonts w:ascii="Times New Roman" w:eastAsiaTheme="minorEastAsia" w:hAnsi="Times New Roman" w:cs="Times New Roman"/>
        </w:rPr>
        <w:t xml:space="preserve">. </w:t>
      </w:r>
      <w:r w:rsidR="00AA04C8">
        <w:rPr>
          <w:rFonts w:ascii="Times New Roman" w:eastAsiaTheme="minorEastAsia" w:hAnsi="Times New Roman" w:cs="Times New Roman"/>
        </w:rPr>
        <w:t>Now the equations above</w:t>
      </w:r>
      <w:r>
        <w:rPr>
          <w:rFonts w:ascii="Times New Roman" w:eastAsiaTheme="minorEastAsia" w:hAnsi="Times New Roman" w:cs="Times New Roman"/>
        </w:rPr>
        <w:t xml:space="preserve"> can be stated as</w:t>
      </w:r>
    </w:p>
    <w:p w:rsidR="00E13D90" w:rsidRPr="00E13D90" w:rsidRDefault="00E13D90" w:rsidP="00E13D90">
      <w:pPr>
        <w:spacing w:line="360" w:lineRule="auto"/>
        <w:rPr>
          <w:rFonts w:ascii="Times New Roman" w:eastAsiaTheme="minorEastAsia" w:hAnsi="Times New Roman" w:cs="Times New Roman"/>
        </w:rPr>
      </w:pPr>
      <m:oMathPara>
        <m:oMath>
          <m:r>
            <w:rPr>
              <w:rFonts w:ascii="Cambria Math" w:eastAsiaTheme="minorEastAsia" w:hAnsi="Cambria Math" w:cs="Times New Roman"/>
            </w:rPr>
            <m:t>c=wl</m:t>
          </m:r>
        </m:oMath>
      </m:oMathPara>
    </w:p>
    <w:p w:rsidR="00E13D90" w:rsidRPr="00E13D90" w:rsidRDefault="00E13D90" w:rsidP="00E13D90">
      <w:pPr>
        <w:spacing w:line="360" w:lineRule="auto"/>
        <w:rPr>
          <w:rFonts w:ascii="Times New Roman" w:eastAsiaTheme="minorEastAsia" w:hAnsi="Times New Roman" w:cs="Times New Roman"/>
        </w:rPr>
      </w:pPr>
      <m:oMathPara>
        <m:oMath>
          <m:r>
            <w:rPr>
              <w:rFonts w:ascii="Cambria Math" w:eastAsiaTheme="minorEastAsia" w:hAnsi="Cambria Math" w:cs="Times New Roman"/>
            </w:rPr>
            <w:lastRenderedPageBreak/>
            <m:t>c=w</m:t>
          </m:r>
          <m:d>
            <m:dPr>
              <m:ctrlPr>
                <w:rPr>
                  <w:rFonts w:ascii="Cambria Math" w:eastAsiaTheme="minorEastAsia" w:hAnsi="Cambria Math" w:cs="Times New Roman"/>
                  <w:i/>
                </w:rPr>
              </m:ctrlPr>
            </m:dPr>
            <m:e>
              <m:r>
                <w:rPr>
                  <w:rFonts w:ascii="Cambria Math" w:eastAsiaTheme="minorEastAsia" w:hAnsi="Cambria Math" w:cs="Times New Roman"/>
                </w:rPr>
                <m:t>1-l</m:t>
              </m:r>
            </m:e>
          </m:d>
        </m:oMath>
      </m:oMathPara>
    </w:p>
    <w:p w:rsidR="00E13D90" w:rsidRDefault="00E13D90" w:rsidP="00E13D9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The result is </w:t>
      </w:r>
      <m:oMath>
        <m:r>
          <w:rPr>
            <w:rFonts w:ascii="Cambria Math" w:eastAsiaTheme="minorEastAsia" w:hAnsi="Cambria Math" w:cs="Times New Roman"/>
          </w:rPr>
          <m:t>l=1/2</m:t>
        </m:r>
      </m:oMath>
      <w:r>
        <w:rPr>
          <w:rFonts w:ascii="Times New Roman" w:eastAsiaTheme="minorEastAsia" w:hAnsi="Times New Roman" w:cs="Times New Roman"/>
        </w:rPr>
        <w:t xml:space="preserve"> and the consumption demand is</w:t>
      </w:r>
    </w:p>
    <w:p w:rsidR="00E13D90" w:rsidRPr="00AA04C8" w:rsidRDefault="00E13D90" w:rsidP="00E13D90">
      <w:pPr>
        <w:spacing w:line="360" w:lineRule="auto"/>
        <w:rPr>
          <w:rFonts w:ascii="Times New Roman" w:eastAsiaTheme="minorEastAsia" w:hAnsi="Times New Roman" w:cs="Times New Roman"/>
        </w:rPr>
      </w:pPr>
      <m:oMathPara>
        <m:oMath>
          <m:r>
            <w:rPr>
              <w:rFonts w:ascii="Cambria Math" w:eastAsiaTheme="minorEastAsia" w:hAnsi="Cambria Math" w:cs="Times New Roman"/>
            </w:rPr>
            <m:t>c=w/2.</m:t>
          </m:r>
        </m:oMath>
      </m:oMathPara>
    </w:p>
    <w:p w:rsidR="00AA04C8" w:rsidRDefault="00AA04C8" w:rsidP="00E13D9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And the labor supply is </w:t>
      </w:r>
    </w:p>
    <w:p w:rsidR="00AA04C8" w:rsidRPr="00AA04C8" w:rsidRDefault="00AA04C8" w:rsidP="00E13D90">
      <w:pPr>
        <w:spacing w:line="360" w:lineRule="auto"/>
        <w:rPr>
          <w:rFonts w:ascii="Times New Roman" w:eastAsiaTheme="minorEastAsia" w:hAnsi="Times New Roman" w:cs="Times New Roman"/>
        </w:rPr>
      </w:pPr>
      <m:oMathPara>
        <m:oMath>
          <m:r>
            <w:rPr>
              <w:rFonts w:ascii="Cambria Math" w:eastAsiaTheme="minorEastAsia" w:hAnsi="Cambria Math" w:cs="Times New Roman"/>
            </w:rPr>
            <m:t>1-l=</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m:t>
          </m:r>
        </m:oMath>
      </m:oMathPara>
    </w:p>
    <w:p w:rsidR="00AA04C8" w:rsidRDefault="00AA04C8" w:rsidP="00E13D9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This is known as “inelastic labor supply”. </w:t>
      </w:r>
      <w:r w:rsidR="003B3F15">
        <w:rPr>
          <w:rFonts w:ascii="Times New Roman" w:eastAsiaTheme="minorEastAsia" w:hAnsi="Times New Roman" w:cs="Times New Roman"/>
        </w:rPr>
        <w:t>It</w:t>
      </w:r>
      <w:r>
        <w:rPr>
          <w:rFonts w:ascii="Times New Roman" w:eastAsiaTheme="minorEastAsia" w:hAnsi="Times New Roman" w:cs="Times New Roman"/>
        </w:rPr>
        <w:t xml:space="preserve"> means 1% change in </w:t>
      </w:r>
      <m:oMath>
        <m:r>
          <w:rPr>
            <w:rFonts w:ascii="Cambria Math" w:eastAsiaTheme="minorEastAsia" w:hAnsi="Cambria Math" w:cs="Times New Roman"/>
          </w:rPr>
          <m:t>w</m:t>
        </m:r>
      </m:oMath>
      <w:r>
        <w:rPr>
          <w:rFonts w:ascii="Times New Roman" w:eastAsiaTheme="minorEastAsia" w:hAnsi="Times New Roman" w:cs="Times New Roman"/>
        </w:rPr>
        <w:t xml:space="preserve"> leads to no change in labor supply. What is the intuition that explains inelastic labor supply? Why would anyone ignore wages when he/she decides how much to work? The explanation is follows: when wage increases, then you are motivated to work more (obviously). This is called the substitution effect: you want to substitute your free time with consumption. But when income increases, you would want to work less because leisure is fun and you have money. This is called the income effect.</w:t>
      </w:r>
    </w:p>
    <w:p w:rsidR="00AA04C8" w:rsidRPr="00AA04C8" w:rsidRDefault="00AA04C8" w:rsidP="00E13D9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So income and substitution effects move in opposite directions. In our example income effect and substitution effect are exactly identical so the net effect (this is known as the price effect) is zero.  </w:t>
      </w:r>
    </w:p>
    <w:p w:rsidR="00E13D90" w:rsidRDefault="00AA04C8" w:rsidP="00E13D9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Example: Now let us generalize our example by assuming that the individual receives a non-labor income (e.g. rent income, government transfers, etc.) denoted </w:t>
      </w:r>
      <w:proofErr w:type="gramStart"/>
      <w:r>
        <w:rPr>
          <w:rFonts w:ascii="Times New Roman" w:eastAsiaTheme="minorEastAsia" w:hAnsi="Times New Roman" w:cs="Times New Roman"/>
        </w:rPr>
        <w:t xml:space="preserve">by </w:t>
      </w:r>
      <w:proofErr w:type="gramEnd"/>
      <m:oMath>
        <m:r>
          <w:rPr>
            <w:rFonts w:ascii="Cambria Math" w:eastAsiaTheme="minorEastAsia" w:hAnsi="Cambria Math" w:cs="Times New Roman"/>
          </w:rPr>
          <m:t>T</m:t>
        </m:r>
      </m:oMath>
      <w:r>
        <w:rPr>
          <w:rFonts w:ascii="Times New Roman" w:eastAsiaTheme="minorEastAsia" w:hAnsi="Times New Roman" w:cs="Times New Roman"/>
        </w:rPr>
        <w:t>. So the individual solves</w:t>
      </w:r>
    </w:p>
    <w:p w:rsidR="008731BB" w:rsidRPr="00990A9D" w:rsidRDefault="003B3F15" w:rsidP="008731BB">
      <w:pPr>
        <w:spacing w:line="360" w:lineRule="auto"/>
        <w:rPr>
          <w:rFonts w:ascii="Times New Roman" w:eastAsiaTheme="minorEastAsia" w:hAnsi="Times New Roman" w:cs="Times New Roman"/>
        </w:rPr>
      </w:pPr>
      <m:oMathPara>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max</m:t>
              </m:r>
            </m:fName>
            <m:e>
              <m:r>
                <w:rPr>
                  <w:rFonts w:ascii="Cambria Math" w:eastAsiaTheme="minorEastAsia" w:hAnsi="Cambria Math" w:cs="Times New Roman"/>
                </w:rPr>
                <m:t>c×l</m:t>
              </m:r>
            </m:e>
          </m:func>
        </m:oMath>
      </m:oMathPara>
    </w:p>
    <w:p w:rsidR="008731BB" w:rsidRDefault="008731BB" w:rsidP="008731BB">
      <w:pPr>
        <w:spacing w:line="360" w:lineRule="auto"/>
        <w:jc w:val="center"/>
        <w:rPr>
          <w:rFonts w:ascii="Times New Roman" w:eastAsiaTheme="minorEastAsia" w:hAnsi="Times New Roman" w:cs="Times New Roman"/>
        </w:rPr>
      </w:pPr>
      <w:proofErr w:type="spellStart"/>
      <w:r>
        <w:rPr>
          <w:rFonts w:ascii="Times New Roman" w:eastAsiaTheme="minorEastAsia" w:hAnsi="Times New Roman" w:cs="Times New Roman"/>
        </w:rPr>
        <w:t>s.t.</w:t>
      </w:r>
      <w:proofErr w:type="spellEnd"/>
    </w:p>
    <w:p w:rsidR="008731BB" w:rsidRPr="00990A9D" w:rsidRDefault="008731BB" w:rsidP="008731BB">
      <w:pPr>
        <w:spacing w:line="360" w:lineRule="auto"/>
        <w:rPr>
          <w:rFonts w:ascii="Times New Roman" w:eastAsiaTheme="minorEastAsia" w:hAnsi="Times New Roman" w:cs="Times New Roman"/>
        </w:rPr>
      </w:pPr>
      <m:oMathPara>
        <m:oMath>
          <m:r>
            <w:rPr>
              <w:rFonts w:ascii="Cambria Math" w:eastAsiaTheme="minorEastAsia" w:hAnsi="Cambria Math" w:cs="Times New Roman"/>
            </w:rPr>
            <m:t>c=w</m:t>
          </m:r>
          <m:d>
            <m:dPr>
              <m:ctrlPr>
                <w:rPr>
                  <w:rFonts w:ascii="Cambria Math" w:eastAsiaTheme="minorEastAsia" w:hAnsi="Cambria Math" w:cs="Times New Roman"/>
                  <w:i/>
                </w:rPr>
              </m:ctrlPr>
            </m:dPr>
            <m:e>
              <m:r>
                <w:rPr>
                  <w:rFonts w:ascii="Cambria Math" w:eastAsiaTheme="minorEastAsia" w:hAnsi="Cambria Math" w:cs="Times New Roman"/>
                </w:rPr>
                <m:t>1-l</m:t>
              </m:r>
            </m:e>
          </m:d>
          <m:r>
            <w:rPr>
              <w:rFonts w:ascii="Cambria Math" w:eastAsiaTheme="minorEastAsia" w:hAnsi="Cambria Math" w:cs="Times New Roman"/>
            </w:rPr>
            <m:t>+T.</m:t>
          </m:r>
        </m:oMath>
      </m:oMathPara>
    </w:p>
    <w:p w:rsidR="008731BB" w:rsidRDefault="008731BB" w:rsidP="00E13D90">
      <w:pPr>
        <w:spacing w:line="360" w:lineRule="auto"/>
        <w:rPr>
          <w:rFonts w:ascii="Times New Roman" w:eastAsiaTheme="minorEastAsia" w:hAnsi="Times New Roman" w:cs="Times New Roman"/>
        </w:rPr>
      </w:pPr>
      <w:r>
        <w:rPr>
          <w:rFonts w:ascii="Times New Roman" w:eastAsiaTheme="minorEastAsia" w:hAnsi="Times New Roman" w:cs="Times New Roman"/>
        </w:rPr>
        <w:t>(Please try to solve this with Lagrange as well. Do send me your results if you think that you have a good answer.)</w:t>
      </w:r>
    </w:p>
    <w:p w:rsidR="008731BB" w:rsidRDefault="008731BB" w:rsidP="00E13D9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My solution is the following. Substitute </w:t>
      </w:r>
      <m:oMath>
        <m:r>
          <w:rPr>
            <w:rFonts w:ascii="Cambria Math" w:eastAsiaTheme="minorEastAsia" w:hAnsi="Cambria Math" w:cs="Times New Roman"/>
          </w:rPr>
          <m:t>c</m:t>
        </m:r>
      </m:oMath>
      <w:r>
        <w:rPr>
          <w:rFonts w:ascii="Times New Roman" w:eastAsiaTheme="minorEastAsia" w:hAnsi="Times New Roman" w:cs="Times New Roman"/>
        </w:rPr>
        <w:t xml:space="preserve"> in the utility by using the budget. This would give us:</w:t>
      </w:r>
    </w:p>
    <w:p w:rsidR="008731BB" w:rsidRPr="008731BB" w:rsidRDefault="003B3F15" w:rsidP="008731BB">
      <w:pPr>
        <w:spacing w:line="360" w:lineRule="auto"/>
        <w:rPr>
          <w:rFonts w:ascii="Times New Roman" w:eastAsiaTheme="minorEastAsia" w:hAnsi="Times New Roman" w:cs="Times New Roman"/>
        </w:rPr>
      </w:pPr>
      <m:oMathPara>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max</m:t>
              </m:r>
            </m:fName>
            <m:e>
              <m:r>
                <w:rPr>
                  <w:rFonts w:ascii="Cambria Math" w:eastAsiaTheme="minorEastAsia" w:hAnsi="Cambria Math" w:cs="Times New Roman"/>
                </w:rPr>
                <m:t>(w</m:t>
              </m:r>
              <m:d>
                <m:dPr>
                  <m:ctrlPr>
                    <w:rPr>
                      <w:rFonts w:ascii="Cambria Math" w:eastAsiaTheme="minorEastAsia" w:hAnsi="Cambria Math" w:cs="Times New Roman"/>
                      <w:i/>
                    </w:rPr>
                  </m:ctrlPr>
                </m:dPr>
                <m:e>
                  <m:r>
                    <w:rPr>
                      <w:rFonts w:ascii="Cambria Math" w:eastAsiaTheme="minorEastAsia" w:hAnsi="Cambria Math" w:cs="Times New Roman"/>
                    </w:rPr>
                    <m:t>1-l</m:t>
                  </m:r>
                </m:e>
              </m:d>
              <m:r>
                <w:rPr>
                  <w:rFonts w:ascii="Cambria Math" w:eastAsiaTheme="minorEastAsia" w:hAnsi="Cambria Math" w:cs="Times New Roman"/>
                </w:rPr>
                <m:t>+T)×l</m:t>
              </m:r>
            </m:e>
          </m:func>
          <m:r>
            <w:rPr>
              <w:rFonts w:ascii="Cambria Math" w:eastAsiaTheme="minorEastAsia" w:hAnsi="Cambria Math" w:cs="Times New Roman"/>
            </w:rPr>
            <m:t>.</m:t>
          </m:r>
        </m:oMath>
      </m:oMathPara>
    </w:p>
    <w:p w:rsidR="008731BB" w:rsidRDefault="008731BB" w:rsidP="008731BB">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Differentiate with respect to </w:t>
      </w:r>
      <m:oMath>
        <m:r>
          <w:rPr>
            <w:rFonts w:ascii="Cambria Math" w:eastAsiaTheme="minorEastAsia" w:hAnsi="Cambria Math" w:cs="Times New Roman"/>
          </w:rPr>
          <m:t>l</m:t>
        </m:r>
      </m:oMath>
      <w:r>
        <w:rPr>
          <w:rFonts w:ascii="Times New Roman" w:eastAsiaTheme="minorEastAsia" w:hAnsi="Times New Roman" w:cs="Times New Roman"/>
        </w:rPr>
        <w:t xml:space="preserve"> and equate the result to zero to see:</w:t>
      </w:r>
    </w:p>
    <w:p w:rsidR="008731BB" w:rsidRPr="008731BB" w:rsidRDefault="003B3F15" w:rsidP="008731BB">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d(w</m:t>
              </m:r>
              <m:d>
                <m:dPr>
                  <m:ctrlPr>
                    <w:rPr>
                      <w:rFonts w:ascii="Cambria Math" w:eastAsiaTheme="minorEastAsia" w:hAnsi="Cambria Math" w:cs="Times New Roman"/>
                      <w:i/>
                    </w:rPr>
                  </m:ctrlPr>
                </m:dPr>
                <m:e>
                  <m:r>
                    <w:rPr>
                      <w:rFonts w:ascii="Cambria Math" w:eastAsiaTheme="minorEastAsia" w:hAnsi="Cambria Math" w:cs="Times New Roman"/>
                    </w:rPr>
                    <m:t>1-l</m:t>
                  </m:r>
                </m:e>
              </m:d>
              <m:r>
                <w:rPr>
                  <w:rFonts w:ascii="Cambria Math" w:eastAsiaTheme="minorEastAsia" w:hAnsi="Cambria Math" w:cs="Times New Roman"/>
                </w:rPr>
                <m:t>+T)l</m:t>
              </m:r>
            </m:num>
            <m:den>
              <m:r>
                <w:rPr>
                  <w:rFonts w:ascii="Cambria Math" w:eastAsiaTheme="minorEastAsia" w:hAnsi="Cambria Math" w:cs="Times New Roman"/>
                </w:rPr>
                <m:t>dl</m:t>
              </m:r>
            </m:den>
          </m:f>
          <m:r>
            <w:rPr>
              <w:rFonts w:ascii="Cambria Math" w:eastAsiaTheme="minorEastAsia" w:hAnsi="Cambria Math" w:cs="Times New Roman"/>
            </w:rPr>
            <m:t>=w</m:t>
          </m:r>
          <m:d>
            <m:dPr>
              <m:ctrlPr>
                <w:rPr>
                  <w:rFonts w:ascii="Cambria Math" w:eastAsiaTheme="minorEastAsia" w:hAnsi="Cambria Math" w:cs="Times New Roman"/>
                  <w:i/>
                </w:rPr>
              </m:ctrlPr>
            </m:dPr>
            <m:e>
              <m:r>
                <w:rPr>
                  <w:rFonts w:ascii="Cambria Math" w:eastAsiaTheme="minorEastAsia" w:hAnsi="Cambria Math" w:cs="Times New Roman"/>
                </w:rPr>
                <m:t>1-2l</m:t>
              </m:r>
            </m:e>
          </m:d>
          <m:r>
            <w:rPr>
              <w:rFonts w:ascii="Cambria Math" w:eastAsiaTheme="minorEastAsia" w:hAnsi="Cambria Math" w:cs="Times New Roman"/>
            </w:rPr>
            <m:t>+T=0.</m:t>
          </m:r>
        </m:oMath>
      </m:oMathPara>
    </w:p>
    <w:p w:rsidR="008731BB" w:rsidRDefault="008731BB" w:rsidP="008731BB">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So the solution is </w:t>
      </w:r>
    </w:p>
    <w:p w:rsidR="008731BB" w:rsidRPr="008731BB" w:rsidRDefault="003B3F15" w:rsidP="008731BB">
      <w:pPr>
        <w:spacing w:line="360" w:lineRule="auto"/>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m:t>
              </m:r>
            </m:sup>
          </m:sSup>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T+w</m:t>
              </m:r>
            </m:num>
            <m:den>
              <m:r>
                <w:rPr>
                  <w:rFonts w:ascii="Cambria Math" w:eastAsiaTheme="minorEastAsia" w:hAnsi="Cambria Math" w:cs="Times New Roman"/>
                </w:rPr>
                <m:t>2w</m:t>
              </m:r>
            </m:den>
          </m:f>
          <m:r>
            <w:rPr>
              <w:rFonts w:ascii="Cambria Math" w:eastAsiaTheme="minorEastAsia" w:hAnsi="Cambria Math" w:cs="Times New Roman"/>
            </w:rPr>
            <m:t>.</m:t>
          </m:r>
        </m:oMath>
      </m:oMathPara>
    </w:p>
    <w:p w:rsidR="008731BB" w:rsidRDefault="008731BB" w:rsidP="008731BB">
      <w:pPr>
        <w:spacing w:line="360" w:lineRule="auto"/>
        <w:rPr>
          <w:rFonts w:ascii="Times New Roman" w:eastAsiaTheme="minorEastAsia" w:hAnsi="Times New Roman" w:cs="Times New Roman"/>
        </w:rPr>
      </w:pPr>
      <w:r>
        <w:rPr>
          <w:rFonts w:ascii="Times New Roman" w:eastAsiaTheme="minorEastAsia" w:hAnsi="Times New Roman" w:cs="Times New Roman"/>
        </w:rPr>
        <w:t>And thus the labor supply is</w:t>
      </w:r>
    </w:p>
    <w:p w:rsidR="008731BB" w:rsidRPr="008731BB" w:rsidRDefault="003B3F15" w:rsidP="008731BB">
      <w:pPr>
        <w:spacing w:line="360" w:lineRule="auto"/>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1-l</m:t>
              </m:r>
            </m:e>
            <m:sup>
              <m:r>
                <w:rPr>
                  <w:rFonts w:ascii="Cambria Math" w:eastAsiaTheme="minorEastAsia" w:hAnsi="Cambria Math" w:cs="Times New Roman"/>
                </w:rPr>
                <m:t>*</m:t>
              </m:r>
            </m:sup>
          </m:sSup>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w-T</m:t>
              </m:r>
            </m:num>
            <m:den>
              <m:r>
                <w:rPr>
                  <w:rFonts w:ascii="Cambria Math" w:eastAsiaTheme="minorEastAsia" w:hAnsi="Cambria Math" w:cs="Times New Roman"/>
                </w:rPr>
                <m:t>2w</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T</m:t>
              </m:r>
            </m:num>
            <m:den>
              <m:r>
                <w:rPr>
                  <w:rFonts w:ascii="Cambria Math" w:eastAsiaTheme="minorEastAsia" w:hAnsi="Cambria Math" w:cs="Times New Roman"/>
                </w:rPr>
                <m:t>2w</m:t>
              </m:r>
            </m:den>
          </m:f>
          <m:r>
            <w:rPr>
              <w:rFonts w:ascii="Cambria Math" w:eastAsiaTheme="minorEastAsia" w:hAnsi="Cambria Math" w:cs="Times New Roman"/>
            </w:rPr>
            <m:t>=0.5-0.5×T×</m:t>
          </m:r>
          <m:sSup>
            <m:sSupPr>
              <m:ctrlPr>
                <w:rPr>
                  <w:rFonts w:ascii="Cambria Math" w:eastAsiaTheme="minorEastAsia" w:hAnsi="Cambria Math" w:cs="Times New Roman"/>
                  <w:i/>
                </w:rPr>
              </m:ctrlPr>
            </m:sSupPr>
            <m:e>
              <m:r>
                <w:rPr>
                  <w:rFonts w:ascii="Cambria Math" w:eastAsiaTheme="minorEastAsia" w:hAnsi="Cambria Math" w:cs="Times New Roman"/>
                </w:rPr>
                <m:t>w</m:t>
              </m:r>
            </m:e>
            <m:sup>
              <m:r>
                <w:rPr>
                  <w:rFonts w:ascii="Cambria Math" w:eastAsiaTheme="minorEastAsia" w:hAnsi="Cambria Math" w:cs="Times New Roman"/>
                </w:rPr>
                <m:t>-1</m:t>
              </m:r>
            </m:sup>
          </m:sSup>
          <m:r>
            <w:rPr>
              <w:rFonts w:ascii="Cambria Math" w:eastAsiaTheme="minorEastAsia" w:hAnsi="Cambria Math" w:cs="Times New Roman"/>
            </w:rPr>
            <m:t>.</m:t>
          </m:r>
        </m:oMath>
      </m:oMathPara>
    </w:p>
    <w:p w:rsidR="008731BB" w:rsidRDefault="008731BB" w:rsidP="008731BB">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Note that we return to our original result </w:t>
      </w:r>
      <m:oMath>
        <m:r>
          <w:rPr>
            <w:rFonts w:ascii="Cambria Math" w:eastAsiaTheme="minorEastAsia" w:hAnsi="Cambria Math" w:cs="Times New Roman"/>
          </w:rPr>
          <m:t>1-</m:t>
        </m:r>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m:t>
            </m:r>
          </m:sup>
        </m:sSup>
        <m:r>
          <w:rPr>
            <w:rFonts w:ascii="Cambria Math" w:eastAsiaTheme="minorEastAsia" w:hAnsi="Cambria Math" w:cs="Times New Roman"/>
          </w:rPr>
          <m:t>=1/2</m:t>
        </m:r>
      </m:oMath>
      <w:r>
        <w:rPr>
          <w:rFonts w:ascii="Times New Roman" w:eastAsiaTheme="minorEastAsia" w:hAnsi="Times New Roman" w:cs="Times New Roman"/>
        </w:rPr>
        <w:t xml:space="preserve"> if we impose </w:t>
      </w:r>
      <m:oMath>
        <m:r>
          <w:rPr>
            <w:rFonts w:ascii="Cambria Math" w:eastAsiaTheme="minorEastAsia" w:hAnsi="Cambria Math" w:cs="Times New Roman"/>
          </w:rPr>
          <m:t>T=0.</m:t>
        </m:r>
      </m:oMath>
    </w:p>
    <w:p w:rsidR="008731BB" w:rsidRDefault="008731BB" w:rsidP="008731BB">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Moreover, </w:t>
      </w:r>
    </w:p>
    <w:p w:rsidR="008731BB" w:rsidRPr="008731BB" w:rsidRDefault="003B3F15" w:rsidP="008731BB">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d</m:t>
              </m:r>
              <m:d>
                <m:dPr>
                  <m:ctrlPr>
                    <w:rPr>
                      <w:rFonts w:ascii="Cambria Math" w:eastAsiaTheme="minorEastAsia" w:hAnsi="Cambria Math" w:cs="Times New Roman"/>
                      <w:i/>
                    </w:rPr>
                  </m:ctrlPr>
                </m:dPr>
                <m:e>
                  <m:r>
                    <w:rPr>
                      <w:rFonts w:ascii="Cambria Math" w:eastAsiaTheme="minorEastAsia" w:hAnsi="Cambria Math" w:cs="Times New Roman"/>
                    </w:rPr>
                    <m:t>1-</m:t>
                  </m:r>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m:t>
                      </m:r>
                    </m:sup>
                  </m:sSup>
                </m:e>
              </m:d>
            </m:num>
            <m:den>
              <m:r>
                <w:rPr>
                  <w:rFonts w:ascii="Cambria Math" w:eastAsiaTheme="minorEastAsia" w:hAnsi="Cambria Math" w:cs="Times New Roman"/>
                </w:rPr>
                <m:t>dT</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2w</m:t>
              </m:r>
            </m:den>
          </m:f>
          <m:r>
            <w:rPr>
              <w:rFonts w:ascii="Cambria Math" w:eastAsiaTheme="minorEastAsia" w:hAnsi="Cambria Math" w:cs="Times New Roman"/>
            </w:rPr>
            <m:t>&lt;0.</m:t>
          </m:r>
        </m:oMath>
      </m:oMathPara>
    </w:p>
    <w:p w:rsidR="008731BB" w:rsidRDefault="008731BB" w:rsidP="008731BB">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This is the income effect: free money makes you work less. </w:t>
      </w:r>
      <w:r w:rsidR="00CC1030">
        <w:rPr>
          <w:rFonts w:ascii="Times New Roman" w:eastAsiaTheme="minorEastAsia" w:hAnsi="Times New Roman" w:cs="Times New Roman"/>
        </w:rPr>
        <w:t>Another result is the following:</w:t>
      </w:r>
    </w:p>
    <w:p w:rsidR="00CC1030" w:rsidRPr="00CC1030" w:rsidRDefault="003B3F15" w:rsidP="008731BB">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d</m:t>
              </m:r>
              <m:d>
                <m:dPr>
                  <m:ctrlPr>
                    <w:rPr>
                      <w:rFonts w:ascii="Cambria Math" w:eastAsiaTheme="minorEastAsia" w:hAnsi="Cambria Math" w:cs="Times New Roman"/>
                      <w:i/>
                    </w:rPr>
                  </m:ctrlPr>
                </m:dPr>
                <m:e>
                  <m:r>
                    <w:rPr>
                      <w:rFonts w:ascii="Cambria Math" w:eastAsiaTheme="minorEastAsia" w:hAnsi="Cambria Math" w:cs="Times New Roman"/>
                    </w:rPr>
                    <m:t>1-</m:t>
                  </m:r>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m:t>
                      </m:r>
                    </m:sup>
                  </m:sSup>
                </m:e>
              </m:d>
            </m:num>
            <m:den>
              <m:r>
                <w:rPr>
                  <w:rFonts w:ascii="Cambria Math" w:eastAsiaTheme="minorEastAsia" w:hAnsi="Cambria Math" w:cs="Times New Roman"/>
                </w:rPr>
                <m:t>dw</m:t>
              </m:r>
            </m:den>
          </m:f>
          <m:r>
            <w:rPr>
              <w:rFonts w:ascii="Cambria Math" w:eastAsiaTheme="minorEastAsia" w:hAnsi="Cambria Math" w:cs="Times New Roman"/>
            </w:rPr>
            <m:t>=0.5T</m:t>
          </m:r>
          <m:sSup>
            <m:sSupPr>
              <m:ctrlPr>
                <w:rPr>
                  <w:rFonts w:ascii="Cambria Math" w:eastAsiaTheme="minorEastAsia" w:hAnsi="Cambria Math" w:cs="Times New Roman"/>
                  <w:i/>
                </w:rPr>
              </m:ctrlPr>
            </m:sSupPr>
            <m:e>
              <m:r>
                <w:rPr>
                  <w:rFonts w:ascii="Cambria Math" w:eastAsiaTheme="minorEastAsia" w:hAnsi="Cambria Math" w:cs="Times New Roman"/>
                </w:rPr>
                <m:t>w</m:t>
              </m:r>
            </m:e>
            <m:sup>
              <m:r>
                <w:rPr>
                  <w:rFonts w:ascii="Cambria Math" w:eastAsiaTheme="minorEastAsia" w:hAnsi="Cambria Math" w:cs="Times New Roman"/>
                </w:rPr>
                <m:t>-2</m:t>
              </m:r>
            </m:sup>
          </m:sSup>
          <m:r>
            <w:rPr>
              <w:rFonts w:ascii="Cambria Math" w:eastAsiaTheme="minorEastAsia" w:hAnsi="Cambria Math" w:cs="Times New Roman"/>
            </w:rPr>
            <m:t>&gt;0.</m:t>
          </m:r>
        </m:oMath>
      </m:oMathPara>
    </w:p>
    <w:p w:rsidR="00CC1030" w:rsidRDefault="00CC1030" w:rsidP="008731BB">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Wages increase labor supply when we have non-labor income in this particular example. </w:t>
      </w:r>
    </w:p>
    <w:p w:rsidR="00CC1030" w:rsidRDefault="00B27815" w:rsidP="008731BB">
      <w:pPr>
        <w:spacing w:line="360" w:lineRule="auto"/>
        <w:rPr>
          <w:rFonts w:ascii="Times New Roman" w:eastAsiaTheme="minorEastAsia" w:hAnsi="Times New Roman" w:cs="Times New Roman"/>
        </w:rPr>
      </w:pPr>
      <w:r>
        <w:rPr>
          <w:rFonts w:ascii="Times New Roman" w:eastAsiaTheme="minorEastAsia" w:hAnsi="Times New Roman" w:cs="Times New Roman"/>
        </w:rPr>
        <w:t>***********************</w:t>
      </w:r>
    </w:p>
    <w:p w:rsidR="00B27815" w:rsidRDefault="00B27815" w:rsidP="00B27815">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Example: Now let us generalize our example one step further by assuming that </w:t>
      </w:r>
      <m:oMath>
        <m:r>
          <w:rPr>
            <w:rFonts w:ascii="Cambria Math" w:eastAsiaTheme="minorEastAsia" w:hAnsi="Cambria Math" w:cs="Times New Roman"/>
          </w:rPr>
          <m:t>T</m:t>
        </m:r>
      </m:oMath>
      <w:r>
        <w:rPr>
          <w:rFonts w:ascii="Times New Roman" w:eastAsiaTheme="minorEastAsia" w:hAnsi="Times New Roman" w:cs="Times New Roman"/>
        </w:rPr>
        <w:t xml:space="preserve"> is the transfer income financed by income tax. The income tax rate </w:t>
      </w:r>
      <w:proofErr w:type="gramStart"/>
      <w:r>
        <w:rPr>
          <w:rFonts w:ascii="Times New Roman" w:eastAsiaTheme="minorEastAsia" w:hAnsi="Times New Roman" w:cs="Times New Roman"/>
        </w:rPr>
        <w:t xml:space="preserve">is </w:t>
      </w:r>
      <w:proofErr w:type="gramEnd"/>
      <m:oMath>
        <m:r>
          <w:rPr>
            <w:rFonts w:ascii="Cambria Math" w:eastAsiaTheme="minorEastAsia" w:hAnsi="Cambria Math" w:cs="Times New Roman"/>
          </w:rPr>
          <m:t>t</m:t>
        </m:r>
      </m:oMath>
      <w:r>
        <w:rPr>
          <w:rFonts w:ascii="Times New Roman" w:eastAsiaTheme="minorEastAsia" w:hAnsi="Times New Roman" w:cs="Times New Roman"/>
        </w:rPr>
        <w:t xml:space="preserve">. For example </w:t>
      </w:r>
      <w:proofErr w:type="gramStart"/>
      <w:r>
        <w:rPr>
          <w:rFonts w:ascii="Times New Roman" w:eastAsiaTheme="minorEastAsia" w:hAnsi="Times New Roman" w:cs="Times New Roman"/>
        </w:rPr>
        <w:t xml:space="preserve">if </w:t>
      </w:r>
      <w:proofErr w:type="gramEnd"/>
      <m:oMath>
        <m:r>
          <w:rPr>
            <w:rFonts w:ascii="Cambria Math" w:eastAsiaTheme="minorEastAsia" w:hAnsi="Cambria Math" w:cs="Times New Roman"/>
          </w:rPr>
          <m:t>t=1/2</m:t>
        </m:r>
      </m:oMath>
      <w:r>
        <w:rPr>
          <w:rFonts w:ascii="Times New Roman" w:eastAsiaTheme="minorEastAsia" w:hAnsi="Times New Roman" w:cs="Times New Roman"/>
        </w:rPr>
        <w:t>, then half of your wage income goes to the government. So the individual solves</w:t>
      </w:r>
    </w:p>
    <w:p w:rsidR="00B27815" w:rsidRPr="00990A9D" w:rsidRDefault="003B3F15" w:rsidP="00B27815">
      <w:pPr>
        <w:spacing w:line="360" w:lineRule="auto"/>
        <w:rPr>
          <w:rFonts w:ascii="Times New Roman" w:eastAsiaTheme="minorEastAsia" w:hAnsi="Times New Roman" w:cs="Times New Roman"/>
        </w:rPr>
      </w:pPr>
      <m:oMathPara>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max</m:t>
              </m:r>
            </m:fName>
            <m:e>
              <m:r>
                <w:rPr>
                  <w:rFonts w:ascii="Cambria Math" w:eastAsiaTheme="minorEastAsia" w:hAnsi="Cambria Math" w:cs="Times New Roman"/>
                </w:rPr>
                <m:t>c×l</m:t>
              </m:r>
            </m:e>
          </m:func>
        </m:oMath>
      </m:oMathPara>
    </w:p>
    <w:p w:rsidR="00B27815" w:rsidRDefault="00B27815" w:rsidP="00B27815">
      <w:pPr>
        <w:spacing w:line="360" w:lineRule="auto"/>
        <w:jc w:val="center"/>
        <w:rPr>
          <w:rFonts w:ascii="Times New Roman" w:eastAsiaTheme="minorEastAsia" w:hAnsi="Times New Roman" w:cs="Times New Roman"/>
        </w:rPr>
      </w:pPr>
      <w:proofErr w:type="spellStart"/>
      <w:r>
        <w:rPr>
          <w:rFonts w:ascii="Times New Roman" w:eastAsiaTheme="minorEastAsia" w:hAnsi="Times New Roman" w:cs="Times New Roman"/>
        </w:rPr>
        <w:t>s.t.</w:t>
      </w:r>
      <w:proofErr w:type="spellEnd"/>
    </w:p>
    <w:p w:rsidR="00B27815" w:rsidRPr="00CC1030" w:rsidRDefault="00B27815" w:rsidP="00B27815">
      <w:pPr>
        <w:spacing w:line="360" w:lineRule="auto"/>
        <w:rPr>
          <w:rFonts w:ascii="Times New Roman" w:eastAsiaTheme="minorEastAsia" w:hAnsi="Times New Roman" w:cs="Times New Roman"/>
        </w:rPr>
      </w:pPr>
      <m:oMathPara>
        <m:oMath>
          <m:r>
            <w:rPr>
              <w:rFonts w:ascii="Cambria Math" w:eastAsiaTheme="minorEastAsia" w:hAnsi="Cambria Math" w:cs="Times New Roman"/>
            </w:rPr>
            <m:t>c=w</m:t>
          </m:r>
          <m:d>
            <m:dPr>
              <m:ctrlPr>
                <w:rPr>
                  <w:rFonts w:ascii="Cambria Math" w:eastAsiaTheme="minorEastAsia" w:hAnsi="Cambria Math" w:cs="Times New Roman"/>
                  <w:i/>
                </w:rPr>
              </m:ctrlPr>
            </m:dPr>
            <m:e>
              <m:r>
                <w:rPr>
                  <w:rFonts w:ascii="Cambria Math" w:eastAsiaTheme="minorEastAsia" w:hAnsi="Cambria Math" w:cs="Times New Roman"/>
                </w:rPr>
                <m:t>1-l</m:t>
              </m:r>
            </m:e>
          </m:d>
          <m:r>
            <w:rPr>
              <w:rFonts w:ascii="Cambria Math" w:eastAsiaTheme="minorEastAsia" w:hAnsi="Cambria Math" w:cs="Times New Roman"/>
            </w:rPr>
            <m:t>(1-t)+T.</m:t>
          </m:r>
        </m:oMath>
      </m:oMathPara>
    </w:p>
    <w:p w:rsidR="00B27815" w:rsidRPr="00990A9D" w:rsidRDefault="00B27815" w:rsidP="00B27815">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So the worker earns labor income net of taxes and transfers. </w:t>
      </w:r>
    </w:p>
    <w:p w:rsidR="00B27815" w:rsidRDefault="00B27815" w:rsidP="00B27815">
      <w:pPr>
        <w:spacing w:line="360" w:lineRule="auto"/>
        <w:rPr>
          <w:rFonts w:ascii="Times New Roman" w:eastAsiaTheme="minorEastAsia" w:hAnsi="Times New Roman" w:cs="Times New Roman"/>
        </w:rPr>
      </w:pPr>
      <w:r>
        <w:rPr>
          <w:rFonts w:ascii="Times New Roman" w:eastAsiaTheme="minorEastAsia" w:hAnsi="Times New Roman" w:cs="Times New Roman"/>
        </w:rPr>
        <w:t>(Please try to solve this with Lagrange as well. Do send me your results if you think that you have a good answer.)</w:t>
      </w:r>
    </w:p>
    <w:p w:rsidR="00B27815" w:rsidRDefault="00B27815" w:rsidP="00B27815">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My solution is the following. Substitute </w:t>
      </w:r>
      <m:oMath>
        <m:r>
          <w:rPr>
            <w:rFonts w:ascii="Cambria Math" w:eastAsiaTheme="minorEastAsia" w:hAnsi="Cambria Math" w:cs="Times New Roman"/>
          </w:rPr>
          <m:t>c</m:t>
        </m:r>
      </m:oMath>
      <w:r>
        <w:rPr>
          <w:rFonts w:ascii="Times New Roman" w:eastAsiaTheme="minorEastAsia" w:hAnsi="Times New Roman" w:cs="Times New Roman"/>
        </w:rPr>
        <w:t xml:space="preserve"> in the utility by using the budget. This would give us:</w:t>
      </w:r>
    </w:p>
    <w:p w:rsidR="00B27815" w:rsidRPr="008731BB" w:rsidRDefault="003B3F15" w:rsidP="00B27815">
      <w:pPr>
        <w:spacing w:line="360" w:lineRule="auto"/>
        <w:rPr>
          <w:rFonts w:ascii="Times New Roman" w:eastAsiaTheme="minorEastAsia" w:hAnsi="Times New Roman" w:cs="Times New Roman"/>
        </w:rPr>
      </w:pPr>
      <m:oMathPara>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max</m:t>
              </m:r>
            </m:fName>
            <m:e>
              <m:r>
                <w:rPr>
                  <w:rFonts w:ascii="Cambria Math" w:eastAsiaTheme="minorEastAsia" w:hAnsi="Cambria Math" w:cs="Times New Roman"/>
                </w:rPr>
                <m:t>(w</m:t>
              </m:r>
              <m:d>
                <m:dPr>
                  <m:ctrlPr>
                    <w:rPr>
                      <w:rFonts w:ascii="Cambria Math" w:eastAsiaTheme="minorEastAsia" w:hAnsi="Cambria Math" w:cs="Times New Roman"/>
                      <w:i/>
                    </w:rPr>
                  </m:ctrlPr>
                </m:dPr>
                <m:e>
                  <m:r>
                    <w:rPr>
                      <w:rFonts w:ascii="Cambria Math" w:eastAsiaTheme="minorEastAsia" w:hAnsi="Cambria Math" w:cs="Times New Roman"/>
                    </w:rPr>
                    <m:t>1-l</m:t>
                  </m:r>
                </m:e>
              </m:d>
              <m:r>
                <w:rPr>
                  <w:rFonts w:ascii="Cambria Math" w:eastAsiaTheme="minorEastAsia" w:hAnsi="Cambria Math" w:cs="Times New Roman"/>
                </w:rPr>
                <m:t>(1-t)+T)×l</m:t>
              </m:r>
            </m:e>
          </m:func>
          <m:r>
            <w:rPr>
              <w:rFonts w:ascii="Cambria Math" w:eastAsiaTheme="minorEastAsia" w:hAnsi="Cambria Math" w:cs="Times New Roman"/>
            </w:rPr>
            <m:t>.</m:t>
          </m:r>
        </m:oMath>
      </m:oMathPara>
    </w:p>
    <w:p w:rsidR="00B27815" w:rsidRDefault="00B27815" w:rsidP="00B27815">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Differentiate with respect to </w:t>
      </w:r>
      <m:oMath>
        <m:r>
          <w:rPr>
            <w:rFonts w:ascii="Cambria Math" w:eastAsiaTheme="minorEastAsia" w:hAnsi="Cambria Math" w:cs="Times New Roman"/>
          </w:rPr>
          <m:t>l</m:t>
        </m:r>
      </m:oMath>
      <w:r>
        <w:rPr>
          <w:rFonts w:ascii="Times New Roman" w:eastAsiaTheme="minorEastAsia" w:hAnsi="Times New Roman" w:cs="Times New Roman"/>
        </w:rPr>
        <w:t xml:space="preserve"> and equate the result to zero to see:</w:t>
      </w:r>
    </w:p>
    <w:p w:rsidR="00B27815" w:rsidRPr="008731BB" w:rsidRDefault="003B3F15" w:rsidP="00B27815">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d(w</m:t>
              </m:r>
              <m:d>
                <m:dPr>
                  <m:ctrlPr>
                    <w:rPr>
                      <w:rFonts w:ascii="Cambria Math" w:eastAsiaTheme="minorEastAsia" w:hAnsi="Cambria Math" w:cs="Times New Roman"/>
                      <w:i/>
                    </w:rPr>
                  </m:ctrlPr>
                </m:dPr>
                <m:e>
                  <m:r>
                    <w:rPr>
                      <w:rFonts w:ascii="Cambria Math" w:eastAsiaTheme="minorEastAsia" w:hAnsi="Cambria Math" w:cs="Times New Roman"/>
                    </w:rPr>
                    <m:t>1-l</m:t>
                  </m:r>
                </m:e>
              </m:d>
              <m:r>
                <w:rPr>
                  <w:rFonts w:ascii="Cambria Math" w:eastAsiaTheme="minorEastAsia" w:hAnsi="Cambria Math" w:cs="Times New Roman"/>
                </w:rPr>
                <m:t>(1-t)+T)l</m:t>
              </m:r>
            </m:num>
            <m:den>
              <m:r>
                <w:rPr>
                  <w:rFonts w:ascii="Cambria Math" w:eastAsiaTheme="minorEastAsia" w:hAnsi="Cambria Math" w:cs="Times New Roman"/>
                </w:rPr>
                <m:t>dl</m:t>
              </m:r>
            </m:den>
          </m:f>
          <m:r>
            <w:rPr>
              <w:rFonts w:ascii="Cambria Math" w:eastAsiaTheme="minorEastAsia" w:hAnsi="Cambria Math" w:cs="Times New Roman"/>
            </w:rPr>
            <m:t>=w</m:t>
          </m:r>
          <m:d>
            <m:dPr>
              <m:ctrlPr>
                <w:rPr>
                  <w:rFonts w:ascii="Cambria Math" w:eastAsiaTheme="minorEastAsia" w:hAnsi="Cambria Math" w:cs="Times New Roman"/>
                  <w:i/>
                </w:rPr>
              </m:ctrlPr>
            </m:dPr>
            <m:e>
              <m:r>
                <w:rPr>
                  <w:rFonts w:ascii="Cambria Math" w:eastAsiaTheme="minorEastAsia" w:hAnsi="Cambria Math" w:cs="Times New Roman"/>
                </w:rPr>
                <m:t>1-2l</m:t>
              </m:r>
            </m:e>
          </m:d>
          <m:r>
            <w:rPr>
              <w:rFonts w:ascii="Cambria Math" w:eastAsiaTheme="minorEastAsia" w:hAnsi="Cambria Math" w:cs="Times New Roman"/>
            </w:rPr>
            <m:t>(1-t)+T=0.</m:t>
          </m:r>
        </m:oMath>
      </m:oMathPara>
    </w:p>
    <w:p w:rsidR="00B27815" w:rsidRDefault="00B27815" w:rsidP="00B27815">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So the solution is </w:t>
      </w:r>
    </w:p>
    <w:p w:rsidR="00B27815" w:rsidRPr="008731BB" w:rsidRDefault="003B3F15" w:rsidP="00B27815">
      <w:pPr>
        <w:spacing w:line="360" w:lineRule="auto"/>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m:t>
              </m:r>
            </m:sup>
          </m:sSup>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T+w(1-t)</m:t>
              </m:r>
            </m:num>
            <m:den>
              <m:r>
                <w:rPr>
                  <w:rFonts w:ascii="Cambria Math" w:eastAsiaTheme="minorEastAsia" w:hAnsi="Cambria Math" w:cs="Times New Roman"/>
                </w:rPr>
                <m:t>2w(1-t)</m:t>
              </m:r>
            </m:den>
          </m:f>
          <m:r>
            <w:rPr>
              <w:rFonts w:ascii="Cambria Math" w:eastAsiaTheme="minorEastAsia" w:hAnsi="Cambria Math" w:cs="Times New Roman"/>
            </w:rPr>
            <m:t>.</m:t>
          </m:r>
        </m:oMath>
      </m:oMathPara>
    </w:p>
    <w:p w:rsidR="00B27815" w:rsidRDefault="00B27815" w:rsidP="00B27815">
      <w:pPr>
        <w:spacing w:line="360" w:lineRule="auto"/>
        <w:rPr>
          <w:rFonts w:ascii="Times New Roman" w:eastAsiaTheme="minorEastAsia" w:hAnsi="Times New Roman" w:cs="Times New Roman"/>
        </w:rPr>
      </w:pPr>
      <w:r>
        <w:rPr>
          <w:rFonts w:ascii="Times New Roman" w:eastAsiaTheme="minorEastAsia" w:hAnsi="Times New Roman" w:cs="Times New Roman"/>
        </w:rPr>
        <w:t>And thus the labor supply is</w:t>
      </w:r>
    </w:p>
    <w:p w:rsidR="00B27815" w:rsidRPr="008731BB" w:rsidRDefault="003B3F15" w:rsidP="00B27815">
      <w:pPr>
        <w:spacing w:line="360" w:lineRule="auto"/>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1-l</m:t>
              </m:r>
            </m:e>
            <m:sup>
              <m:r>
                <w:rPr>
                  <w:rFonts w:ascii="Cambria Math" w:eastAsiaTheme="minorEastAsia" w:hAnsi="Cambria Math" w:cs="Times New Roman"/>
                </w:rPr>
                <m:t>*</m:t>
              </m:r>
            </m:sup>
          </m:sSup>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T</m:t>
              </m:r>
            </m:num>
            <m:den>
              <m:r>
                <w:rPr>
                  <w:rFonts w:ascii="Cambria Math" w:eastAsiaTheme="minorEastAsia" w:hAnsi="Cambria Math" w:cs="Times New Roman"/>
                </w:rPr>
                <m:t>2w(1-t)</m:t>
              </m:r>
            </m:den>
          </m:f>
          <m:r>
            <w:rPr>
              <w:rFonts w:ascii="Cambria Math" w:eastAsiaTheme="minorEastAsia" w:hAnsi="Cambria Math" w:cs="Times New Roman"/>
            </w:rPr>
            <m:t>.</m:t>
          </m:r>
        </m:oMath>
      </m:oMathPara>
    </w:p>
    <w:p w:rsidR="00B27815" w:rsidRDefault="00B27815" w:rsidP="00B27815">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Note that we return to our original result </w:t>
      </w:r>
      <m:oMath>
        <m:r>
          <w:rPr>
            <w:rFonts w:ascii="Cambria Math" w:eastAsiaTheme="minorEastAsia" w:hAnsi="Cambria Math" w:cs="Times New Roman"/>
          </w:rPr>
          <m:t>1-</m:t>
        </m:r>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m:t>
            </m:r>
          </m:sup>
        </m:sSup>
        <m:r>
          <w:rPr>
            <w:rFonts w:ascii="Cambria Math" w:eastAsiaTheme="minorEastAsia" w:hAnsi="Cambria Math" w:cs="Times New Roman"/>
          </w:rPr>
          <m:t>=1/2</m:t>
        </m:r>
      </m:oMath>
      <w:r>
        <w:rPr>
          <w:rFonts w:ascii="Times New Roman" w:eastAsiaTheme="minorEastAsia" w:hAnsi="Times New Roman" w:cs="Times New Roman"/>
        </w:rPr>
        <w:t xml:space="preserve"> if we impose </w:t>
      </w:r>
      <m:oMath>
        <m:r>
          <w:rPr>
            <w:rFonts w:ascii="Cambria Math" w:eastAsiaTheme="minorEastAsia" w:hAnsi="Cambria Math" w:cs="Times New Roman"/>
          </w:rPr>
          <m:t>T=0.</m:t>
        </m:r>
      </m:oMath>
    </w:p>
    <w:p w:rsidR="00B27815" w:rsidRDefault="00B27815" w:rsidP="00B27815">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Moreover, </w:t>
      </w:r>
    </w:p>
    <w:p w:rsidR="00B27815" w:rsidRPr="00B27815" w:rsidRDefault="003B3F15" w:rsidP="00B27815">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d</m:t>
              </m:r>
              <m:d>
                <m:dPr>
                  <m:ctrlPr>
                    <w:rPr>
                      <w:rFonts w:ascii="Cambria Math" w:eastAsiaTheme="minorEastAsia" w:hAnsi="Cambria Math" w:cs="Times New Roman"/>
                      <w:i/>
                    </w:rPr>
                  </m:ctrlPr>
                </m:dPr>
                <m:e>
                  <m:r>
                    <w:rPr>
                      <w:rFonts w:ascii="Cambria Math" w:eastAsiaTheme="minorEastAsia" w:hAnsi="Cambria Math" w:cs="Times New Roman"/>
                    </w:rPr>
                    <m:t>1-</m:t>
                  </m:r>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m:t>
                      </m:r>
                    </m:sup>
                  </m:sSup>
                </m:e>
              </m:d>
            </m:num>
            <m:den>
              <m:r>
                <w:rPr>
                  <w:rFonts w:ascii="Cambria Math" w:eastAsiaTheme="minorEastAsia" w:hAnsi="Cambria Math" w:cs="Times New Roman"/>
                </w:rPr>
                <m:t>dT</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2w(1-t)</m:t>
              </m:r>
            </m:den>
          </m:f>
          <m:r>
            <w:rPr>
              <w:rFonts w:ascii="Cambria Math" w:eastAsiaTheme="minorEastAsia" w:hAnsi="Cambria Math" w:cs="Times New Roman"/>
            </w:rPr>
            <m:t>&lt;0.</m:t>
          </m:r>
        </m:oMath>
      </m:oMathPara>
    </w:p>
    <w:p w:rsidR="00B27815" w:rsidRPr="008731BB" w:rsidRDefault="00B27815" w:rsidP="00B27815">
      <w:pPr>
        <w:spacing w:line="360" w:lineRule="auto"/>
        <w:rPr>
          <w:rFonts w:ascii="Times New Roman" w:eastAsiaTheme="minorEastAsia" w:hAnsi="Times New Roman" w:cs="Times New Roman"/>
        </w:rPr>
      </w:pPr>
      <w:r>
        <w:rPr>
          <w:rFonts w:ascii="Times New Roman" w:eastAsiaTheme="minorEastAsia" w:hAnsi="Times New Roman" w:cs="Times New Roman"/>
        </w:rPr>
        <w:t>The budget constraint of the government is</w:t>
      </w:r>
    </w:p>
    <w:p w:rsidR="00B27815" w:rsidRDefault="00B27815" w:rsidP="008731BB">
      <w:pPr>
        <w:spacing w:line="360" w:lineRule="auto"/>
        <w:rPr>
          <w:rFonts w:ascii="Times New Roman" w:eastAsiaTheme="minorEastAsia" w:hAnsi="Times New Roman" w:cs="Times New Roman"/>
        </w:rPr>
      </w:pPr>
      <m:oMathPara>
        <m:oMath>
          <m:r>
            <w:rPr>
              <w:rFonts w:ascii="Cambria Math" w:eastAsiaTheme="minorEastAsia" w:hAnsi="Cambria Math" w:cs="Times New Roman"/>
            </w:rPr>
            <m:t>w</m:t>
          </m:r>
          <m:d>
            <m:dPr>
              <m:ctrlPr>
                <w:rPr>
                  <w:rFonts w:ascii="Cambria Math" w:eastAsiaTheme="minorEastAsia" w:hAnsi="Cambria Math" w:cs="Times New Roman"/>
                  <w:i/>
                </w:rPr>
              </m:ctrlPr>
            </m:dPr>
            <m:e>
              <m:r>
                <w:rPr>
                  <w:rFonts w:ascii="Cambria Math" w:eastAsiaTheme="minorEastAsia" w:hAnsi="Cambria Math" w:cs="Times New Roman"/>
                </w:rPr>
                <m:t>1-l</m:t>
              </m:r>
            </m:e>
          </m:d>
          <m:r>
            <w:rPr>
              <w:rFonts w:ascii="Cambria Math" w:eastAsiaTheme="minorEastAsia" w:hAnsi="Cambria Math" w:cs="Times New Roman"/>
            </w:rPr>
            <m:t>t=T</m:t>
          </m:r>
        </m:oMath>
      </m:oMathPara>
    </w:p>
    <w:p w:rsidR="008731BB" w:rsidRPr="00B27815" w:rsidRDefault="00B27815" w:rsidP="008731BB">
      <w:pPr>
        <w:spacing w:line="360" w:lineRule="auto"/>
        <w:rPr>
          <w:rFonts w:ascii="Times New Roman" w:eastAsiaTheme="minorEastAsia" w:hAnsi="Times New Roman" w:cs="Times New Roman"/>
        </w:rPr>
      </w:pPr>
      <m:oMathPara>
        <m:oMath>
          <m:r>
            <w:rPr>
              <w:rFonts w:ascii="Cambria Math" w:eastAsiaTheme="minorEastAsia" w:hAnsi="Cambria Math" w:cs="Times New Roman"/>
            </w:rPr>
            <m:t>Taxes=Transfers.</m:t>
          </m:r>
        </m:oMath>
      </m:oMathPara>
    </w:p>
    <w:p w:rsidR="00B27815" w:rsidRDefault="00B27815" w:rsidP="008731BB">
      <w:pPr>
        <w:spacing w:line="360" w:lineRule="auto"/>
        <w:rPr>
          <w:rFonts w:ascii="Times New Roman" w:eastAsiaTheme="minorEastAsia" w:hAnsi="Times New Roman" w:cs="Times New Roman"/>
        </w:rPr>
      </w:pPr>
      <w:r>
        <w:rPr>
          <w:rFonts w:ascii="Times New Roman" w:eastAsiaTheme="minorEastAsia" w:hAnsi="Times New Roman" w:cs="Times New Roman"/>
        </w:rPr>
        <w:t>Of course, this assumes balanced government budget, which is sometimes not true (but in the long-term it should be true). Plug this information into the labor supply above to see</w:t>
      </w:r>
    </w:p>
    <w:p w:rsidR="00B27815" w:rsidRDefault="003B3F15" w:rsidP="008731BB">
      <w:pPr>
        <w:spacing w:line="360" w:lineRule="auto"/>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1-l</m:t>
              </m:r>
            </m:e>
            <m:sup>
              <m:r>
                <w:rPr>
                  <w:rFonts w:ascii="Cambria Math" w:eastAsiaTheme="minorEastAsia" w:hAnsi="Cambria Math" w:cs="Times New Roman"/>
                </w:rPr>
                <m:t>*</m:t>
              </m:r>
            </m:sup>
          </m:sSup>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w</m:t>
              </m:r>
              <m:d>
                <m:dPr>
                  <m:ctrlPr>
                    <w:rPr>
                      <w:rFonts w:ascii="Cambria Math" w:eastAsiaTheme="minorEastAsia" w:hAnsi="Cambria Math" w:cs="Times New Roman"/>
                      <w:i/>
                    </w:rPr>
                  </m:ctrlPr>
                </m:dPr>
                <m:e>
                  <m:r>
                    <w:rPr>
                      <w:rFonts w:ascii="Cambria Math" w:eastAsiaTheme="minorEastAsia" w:hAnsi="Cambria Math" w:cs="Times New Roman"/>
                    </w:rPr>
                    <m:t>1-</m:t>
                  </m:r>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m:t>
                      </m:r>
                    </m:sup>
                  </m:sSup>
                </m:e>
              </m:d>
              <m:r>
                <w:rPr>
                  <w:rFonts w:ascii="Cambria Math" w:eastAsiaTheme="minorEastAsia" w:hAnsi="Cambria Math" w:cs="Times New Roman"/>
                </w:rPr>
                <m:t>t</m:t>
              </m:r>
            </m:num>
            <m:den>
              <m:r>
                <w:rPr>
                  <w:rFonts w:ascii="Cambria Math" w:eastAsiaTheme="minorEastAsia" w:hAnsi="Cambria Math" w:cs="Times New Roman"/>
                </w:rPr>
                <m:t>2w</m:t>
              </m:r>
              <m:d>
                <m:dPr>
                  <m:ctrlPr>
                    <w:rPr>
                      <w:rFonts w:ascii="Cambria Math" w:eastAsiaTheme="minorEastAsia" w:hAnsi="Cambria Math" w:cs="Times New Roman"/>
                      <w:i/>
                    </w:rPr>
                  </m:ctrlPr>
                </m:dPr>
                <m:e>
                  <m:r>
                    <w:rPr>
                      <w:rFonts w:ascii="Cambria Math" w:eastAsiaTheme="minorEastAsia" w:hAnsi="Cambria Math" w:cs="Times New Roman"/>
                    </w:rPr>
                    <m:t>1-t</m:t>
                  </m:r>
                </m:e>
              </m:d>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m:t>
          </m:r>
          <m:f>
            <m:fPr>
              <m:ctrlPr>
                <w:rPr>
                  <w:rFonts w:ascii="Cambria Math" w:eastAsiaTheme="minorEastAsia" w:hAnsi="Cambria Math" w:cs="Times New Roman"/>
                  <w:i/>
                </w:rPr>
              </m:ctrlPr>
            </m:fPr>
            <m:num>
              <m:d>
                <m:dPr>
                  <m:ctrlPr>
                    <w:rPr>
                      <w:rFonts w:ascii="Cambria Math" w:eastAsiaTheme="minorEastAsia" w:hAnsi="Cambria Math" w:cs="Times New Roman"/>
                      <w:i/>
                    </w:rPr>
                  </m:ctrlPr>
                </m:dPr>
                <m:e>
                  <m:r>
                    <w:rPr>
                      <w:rFonts w:ascii="Cambria Math" w:eastAsiaTheme="minorEastAsia" w:hAnsi="Cambria Math" w:cs="Times New Roman"/>
                    </w:rPr>
                    <m:t>1-</m:t>
                  </m:r>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m:t>
                      </m:r>
                    </m:sup>
                  </m:sSup>
                </m:e>
              </m:d>
              <m:r>
                <w:rPr>
                  <w:rFonts w:ascii="Cambria Math" w:eastAsiaTheme="minorEastAsia" w:hAnsi="Cambria Math" w:cs="Times New Roman"/>
                </w:rPr>
                <m:t>t</m:t>
              </m:r>
            </m:num>
            <m:den>
              <m:r>
                <w:rPr>
                  <w:rFonts w:ascii="Cambria Math" w:eastAsiaTheme="minorEastAsia" w:hAnsi="Cambria Math" w:cs="Times New Roman"/>
                </w:rPr>
                <m:t>2</m:t>
              </m:r>
              <m:d>
                <m:dPr>
                  <m:ctrlPr>
                    <w:rPr>
                      <w:rFonts w:ascii="Cambria Math" w:eastAsiaTheme="minorEastAsia" w:hAnsi="Cambria Math" w:cs="Times New Roman"/>
                      <w:i/>
                    </w:rPr>
                  </m:ctrlPr>
                </m:dPr>
                <m:e>
                  <m:r>
                    <w:rPr>
                      <w:rFonts w:ascii="Cambria Math" w:eastAsiaTheme="minorEastAsia" w:hAnsi="Cambria Math" w:cs="Times New Roman"/>
                    </w:rPr>
                    <m:t>1-t</m:t>
                  </m:r>
                </m:e>
              </m:d>
            </m:den>
          </m:f>
        </m:oMath>
      </m:oMathPara>
    </w:p>
    <w:p w:rsidR="00B27815" w:rsidRDefault="003B3F15" w:rsidP="00B27815">
      <w:pPr>
        <w:spacing w:line="360" w:lineRule="auto"/>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1-l</m:t>
              </m:r>
            </m:e>
            <m:sup>
              <m:r>
                <w:rPr>
                  <w:rFonts w:ascii="Cambria Math" w:eastAsiaTheme="minorEastAsia" w:hAnsi="Cambria Math" w:cs="Times New Roman"/>
                </w:rPr>
                <m:t>*</m:t>
              </m:r>
            </m:sup>
          </m:sSup>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m:t>
          </m:r>
          <m:f>
            <m:fPr>
              <m:ctrlPr>
                <w:rPr>
                  <w:rFonts w:ascii="Cambria Math" w:eastAsiaTheme="minorEastAsia" w:hAnsi="Cambria Math" w:cs="Times New Roman"/>
                  <w:i/>
                </w:rPr>
              </m:ctrlPr>
            </m:fPr>
            <m:num>
              <m:d>
                <m:dPr>
                  <m:ctrlPr>
                    <w:rPr>
                      <w:rFonts w:ascii="Cambria Math" w:eastAsiaTheme="minorEastAsia" w:hAnsi="Cambria Math" w:cs="Times New Roman"/>
                      <w:i/>
                    </w:rPr>
                  </m:ctrlPr>
                </m:dPr>
                <m:e>
                  <m:r>
                    <w:rPr>
                      <w:rFonts w:ascii="Cambria Math" w:eastAsiaTheme="minorEastAsia" w:hAnsi="Cambria Math" w:cs="Times New Roman"/>
                    </w:rPr>
                    <m:t>1-</m:t>
                  </m:r>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m:t>
                      </m:r>
                    </m:sup>
                  </m:sSup>
                </m:e>
              </m:d>
              <m:r>
                <w:rPr>
                  <w:rFonts w:ascii="Cambria Math" w:eastAsiaTheme="minorEastAsia" w:hAnsi="Cambria Math" w:cs="Times New Roman"/>
                </w:rPr>
                <m:t>t</m:t>
              </m:r>
            </m:num>
            <m:den>
              <m:r>
                <w:rPr>
                  <w:rFonts w:ascii="Cambria Math" w:eastAsiaTheme="minorEastAsia" w:hAnsi="Cambria Math" w:cs="Times New Roman"/>
                </w:rPr>
                <m:t>2</m:t>
              </m:r>
              <m:d>
                <m:dPr>
                  <m:ctrlPr>
                    <w:rPr>
                      <w:rFonts w:ascii="Cambria Math" w:eastAsiaTheme="minorEastAsia" w:hAnsi="Cambria Math" w:cs="Times New Roman"/>
                      <w:i/>
                    </w:rPr>
                  </m:ctrlPr>
                </m:dPr>
                <m:e>
                  <m:r>
                    <w:rPr>
                      <w:rFonts w:ascii="Cambria Math" w:eastAsiaTheme="minorEastAsia" w:hAnsi="Cambria Math" w:cs="Times New Roman"/>
                    </w:rPr>
                    <m:t>1-t</m:t>
                  </m:r>
                </m:e>
              </m:d>
            </m:den>
          </m:f>
        </m:oMath>
      </m:oMathPara>
    </w:p>
    <w:p w:rsidR="00B27815" w:rsidRDefault="003B3F15" w:rsidP="00B27815">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m:t>
              </m:r>
            </m:sup>
          </m:sSup>
          <m:r>
            <w:rPr>
              <w:rFonts w:ascii="Cambria Math" w:eastAsiaTheme="minorEastAsia" w:hAnsi="Cambria Math" w:cs="Times New Roman"/>
            </w:rPr>
            <m:t>-</m:t>
          </m:r>
          <m:f>
            <m:fPr>
              <m:ctrlPr>
                <w:rPr>
                  <w:rFonts w:ascii="Cambria Math" w:eastAsiaTheme="minorEastAsia" w:hAnsi="Cambria Math" w:cs="Times New Roman"/>
                  <w:i/>
                </w:rPr>
              </m:ctrlPr>
            </m:fPr>
            <m:num>
              <m:d>
                <m:dPr>
                  <m:ctrlPr>
                    <w:rPr>
                      <w:rFonts w:ascii="Cambria Math" w:eastAsiaTheme="minorEastAsia" w:hAnsi="Cambria Math" w:cs="Times New Roman"/>
                      <w:i/>
                    </w:rPr>
                  </m:ctrlPr>
                </m:dPr>
                <m:e>
                  <m:r>
                    <w:rPr>
                      <w:rFonts w:ascii="Cambria Math" w:eastAsiaTheme="minorEastAsia" w:hAnsi="Cambria Math" w:cs="Times New Roman"/>
                    </w:rPr>
                    <m:t>1-</m:t>
                  </m:r>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m:t>
                      </m:r>
                    </m:sup>
                  </m:sSup>
                </m:e>
              </m:d>
              <m:r>
                <w:rPr>
                  <w:rFonts w:ascii="Cambria Math" w:eastAsiaTheme="minorEastAsia" w:hAnsi="Cambria Math" w:cs="Times New Roman"/>
                </w:rPr>
                <m:t>t</m:t>
              </m:r>
            </m:num>
            <m:den>
              <m:r>
                <w:rPr>
                  <w:rFonts w:ascii="Cambria Math" w:eastAsiaTheme="minorEastAsia" w:hAnsi="Cambria Math" w:cs="Times New Roman"/>
                </w:rPr>
                <m:t>2</m:t>
              </m:r>
              <m:d>
                <m:dPr>
                  <m:ctrlPr>
                    <w:rPr>
                      <w:rFonts w:ascii="Cambria Math" w:eastAsiaTheme="minorEastAsia" w:hAnsi="Cambria Math" w:cs="Times New Roman"/>
                      <w:i/>
                    </w:rPr>
                  </m:ctrlPr>
                </m:dPr>
                <m:e>
                  <m:r>
                    <w:rPr>
                      <w:rFonts w:ascii="Cambria Math" w:eastAsiaTheme="minorEastAsia" w:hAnsi="Cambria Math" w:cs="Times New Roman"/>
                    </w:rPr>
                    <m:t>1-t</m:t>
                  </m:r>
                </m:e>
              </m:d>
            </m:den>
          </m:f>
        </m:oMath>
      </m:oMathPara>
    </w:p>
    <w:p w:rsidR="00B27815" w:rsidRDefault="003B3F15" w:rsidP="00B27815">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m:t>
              </m:r>
              <m:d>
                <m:dPr>
                  <m:ctrlPr>
                    <w:rPr>
                      <w:rFonts w:ascii="Cambria Math" w:eastAsiaTheme="minorEastAsia" w:hAnsi="Cambria Math" w:cs="Times New Roman"/>
                      <w:i/>
                    </w:rPr>
                  </m:ctrlPr>
                </m:dPr>
                <m:e>
                  <m:r>
                    <w:rPr>
                      <w:rFonts w:ascii="Cambria Math" w:eastAsiaTheme="minorEastAsia" w:hAnsi="Cambria Math" w:cs="Times New Roman"/>
                    </w:rPr>
                    <m:t>1-t</m:t>
                  </m:r>
                </m:e>
              </m:d>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m:t>
                  </m:r>
                </m:sup>
              </m:sSup>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m:t>
                  </m:r>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m:t>
                      </m:r>
                    </m:sup>
                  </m:sSup>
                </m:e>
              </m:d>
              <m:r>
                <w:rPr>
                  <w:rFonts w:ascii="Cambria Math" w:eastAsiaTheme="minorEastAsia" w:hAnsi="Cambria Math" w:cs="Times New Roman"/>
                </w:rPr>
                <m:t>t</m:t>
              </m:r>
            </m:num>
            <m:den>
              <m:r>
                <w:rPr>
                  <w:rFonts w:ascii="Cambria Math" w:eastAsiaTheme="minorEastAsia" w:hAnsi="Cambria Math" w:cs="Times New Roman"/>
                </w:rPr>
                <m:t>2</m:t>
              </m:r>
              <m:d>
                <m:dPr>
                  <m:ctrlPr>
                    <w:rPr>
                      <w:rFonts w:ascii="Cambria Math" w:eastAsiaTheme="minorEastAsia" w:hAnsi="Cambria Math" w:cs="Times New Roman"/>
                      <w:i/>
                    </w:rPr>
                  </m:ctrlPr>
                </m:dPr>
                <m:e>
                  <m:r>
                    <w:rPr>
                      <w:rFonts w:ascii="Cambria Math" w:eastAsiaTheme="minorEastAsia" w:hAnsi="Cambria Math" w:cs="Times New Roman"/>
                    </w:rPr>
                    <m:t>1-t</m:t>
                  </m:r>
                </m:e>
              </m:d>
            </m:den>
          </m:f>
        </m:oMath>
      </m:oMathPara>
    </w:p>
    <w:p w:rsidR="00B27815" w:rsidRDefault="003B3F15" w:rsidP="00B27815">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m:t>
              </m:r>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m:t>
                  </m:r>
                </m:sup>
              </m:sSup>
              <m:r>
                <w:rPr>
                  <w:rFonts w:ascii="Cambria Math" w:eastAsiaTheme="minorEastAsia" w:hAnsi="Cambria Math" w:cs="Times New Roman"/>
                </w:rPr>
                <m:t>-2t</m:t>
              </m:r>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m:t>
                  </m:r>
                </m:sup>
              </m:sSup>
              <m:r>
                <w:rPr>
                  <w:rFonts w:ascii="Cambria Math" w:eastAsiaTheme="minorEastAsia" w:hAnsi="Cambria Math" w:cs="Times New Roman"/>
                </w:rPr>
                <m:t>-t+t</m:t>
              </m:r>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m:t>
                  </m:r>
                </m:sup>
              </m:sSup>
            </m:num>
            <m:den>
              <m:r>
                <w:rPr>
                  <w:rFonts w:ascii="Cambria Math" w:eastAsiaTheme="minorEastAsia" w:hAnsi="Cambria Math" w:cs="Times New Roman"/>
                </w:rPr>
                <m:t>2</m:t>
              </m:r>
              <m:d>
                <m:dPr>
                  <m:ctrlPr>
                    <w:rPr>
                      <w:rFonts w:ascii="Cambria Math" w:eastAsiaTheme="minorEastAsia" w:hAnsi="Cambria Math" w:cs="Times New Roman"/>
                      <w:i/>
                    </w:rPr>
                  </m:ctrlPr>
                </m:dPr>
                <m:e>
                  <m:r>
                    <w:rPr>
                      <w:rFonts w:ascii="Cambria Math" w:eastAsiaTheme="minorEastAsia" w:hAnsi="Cambria Math" w:cs="Times New Roman"/>
                    </w:rPr>
                    <m:t>1-t</m:t>
                  </m:r>
                </m:e>
              </m:d>
            </m:den>
          </m:f>
        </m:oMath>
      </m:oMathPara>
    </w:p>
    <w:p w:rsidR="001C255D" w:rsidRDefault="003B3F15" w:rsidP="001C255D">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m:t>
              </m:r>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m:t>
                  </m:r>
                </m:sup>
              </m:sSup>
              <m:r>
                <w:rPr>
                  <w:rFonts w:ascii="Cambria Math" w:eastAsiaTheme="minorEastAsia" w:hAnsi="Cambria Math" w:cs="Times New Roman"/>
                </w:rPr>
                <m:t>-t</m:t>
              </m:r>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m:t>
                  </m:r>
                </m:sup>
              </m:sSup>
              <m:r>
                <w:rPr>
                  <w:rFonts w:ascii="Cambria Math" w:eastAsiaTheme="minorEastAsia" w:hAnsi="Cambria Math" w:cs="Times New Roman"/>
                </w:rPr>
                <m:t>-t</m:t>
              </m:r>
            </m:num>
            <m:den>
              <m:r>
                <w:rPr>
                  <w:rFonts w:ascii="Cambria Math" w:eastAsiaTheme="minorEastAsia" w:hAnsi="Cambria Math" w:cs="Times New Roman"/>
                </w:rPr>
                <m:t>2</m:t>
              </m:r>
              <m:d>
                <m:dPr>
                  <m:ctrlPr>
                    <w:rPr>
                      <w:rFonts w:ascii="Cambria Math" w:eastAsiaTheme="minorEastAsia" w:hAnsi="Cambria Math" w:cs="Times New Roman"/>
                      <w:i/>
                    </w:rPr>
                  </m:ctrlPr>
                </m:dPr>
                <m:e>
                  <m:r>
                    <w:rPr>
                      <w:rFonts w:ascii="Cambria Math" w:eastAsiaTheme="minorEastAsia" w:hAnsi="Cambria Math" w:cs="Times New Roman"/>
                    </w:rPr>
                    <m:t>1-t</m:t>
                  </m:r>
                </m:e>
              </m:d>
            </m:den>
          </m:f>
        </m:oMath>
      </m:oMathPara>
    </w:p>
    <w:p w:rsidR="001C255D" w:rsidRDefault="001C255D" w:rsidP="001C255D">
      <w:pPr>
        <w:spacing w:line="360" w:lineRule="auto"/>
        <w:rPr>
          <w:rFonts w:ascii="Times New Roman" w:eastAsiaTheme="minorEastAsia" w:hAnsi="Times New Roman" w:cs="Times New Roman"/>
        </w:rPr>
      </w:pPr>
      <m:oMathPara>
        <m:oMath>
          <m:r>
            <w:rPr>
              <w:rFonts w:ascii="Cambria Math" w:eastAsiaTheme="minorEastAsia" w:hAnsi="Cambria Math" w:cs="Times New Roman"/>
            </w:rPr>
            <m:t>1-t=2</m:t>
          </m:r>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m:t>
              </m:r>
            </m:sup>
          </m:sSup>
          <m:r>
            <w:rPr>
              <w:rFonts w:ascii="Cambria Math" w:eastAsiaTheme="minorEastAsia" w:hAnsi="Cambria Math" w:cs="Times New Roman"/>
            </w:rPr>
            <m:t>-t</m:t>
          </m:r>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m:t>
              </m:r>
            </m:sup>
          </m:sSup>
          <m:r>
            <w:rPr>
              <w:rFonts w:ascii="Cambria Math" w:eastAsiaTheme="minorEastAsia" w:hAnsi="Cambria Math" w:cs="Times New Roman"/>
            </w:rPr>
            <m:t>-t</m:t>
          </m:r>
        </m:oMath>
      </m:oMathPara>
    </w:p>
    <w:p w:rsidR="001C255D" w:rsidRPr="001C255D" w:rsidRDefault="001C255D" w:rsidP="001C255D">
      <w:pPr>
        <w:spacing w:line="360" w:lineRule="auto"/>
        <w:rPr>
          <w:rFonts w:ascii="Times New Roman" w:eastAsiaTheme="minorEastAsia" w:hAnsi="Times New Roman" w:cs="Times New Roman"/>
        </w:rPr>
      </w:pPr>
      <m:oMathPara>
        <m:oMath>
          <m:r>
            <w:rPr>
              <w:rFonts w:ascii="Cambria Math" w:eastAsiaTheme="minorEastAsia" w:hAnsi="Cambria Math" w:cs="Times New Roman"/>
            </w:rPr>
            <m:t>1=</m:t>
          </m:r>
          <m:d>
            <m:dPr>
              <m:ctrlPr>
                <w:rPr>
                  <w:rFonts w:ascii="Cambria Math" w:eastAsiaTheme="minorEastAsia" w:hAnsi="Cambria Math" w:cs="Times New Roman"/>
                  <w:i/>
                </w:rPr>
              </m:ctrlPr>
            </m:dPr>
            <m:e>
              <m:r>
                <w:rPr>
                  <w:rFonts w:ascii="Cambria Math" w:eastAsiaTheme="minorEastAsia" w:hAnsi="Cambria Math" w:cs="Times New Roman"/>
                </w:rPr>
                <m:t>2-t</m:t>
              </m:r>
            </m:e>
          </m:d>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m:t>
              </m:r>
            </m:sup>
          </m:sSup>
          <m:r>
            <w:rPr>
              <w:rFonts w:ascii="Cambria Math" w:eastAsiaTheme="minorEastAsia" w:hAnsi="Cambria Math" w:cs="Times New Roman"/>
            </w:rPr>
            <m:t>.</m:t>
          </m:r>
        </m:oMath>
      </m:oMathPara>
    </w:p>
    <w:p w:rsidR="001C255D" w:rsidRPr="001C255D" w:rsidRDefault="003B3F15" w:rsidP="001C255D">
      <w:pPr>
        <w:spacing w:line="360" w:lineRule="auto"/>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m:t>
              </m:r>
            </m:sup>
          </m:sSup>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2-t</m:t>
              </m:r>
            </m:den>
          </m:f>
          <m:r>
            <w:rPr>
              <w:rFonts w:ascii="Cambria Math" w:eastAsiaTheme="minorEastAsia" w:hAnsi="Cambria Math" w:cs="Times New Roman"/>
            </w:rPr>
            <m:t>.</m:t>
          </m:r>
        </m:oMath>
      </m:oMathPara>
    </w:p>
    <w:p w:rsidR="001C255D" w:rsidRPr="001C255D" w:rsidRDefault="001C255D" w:rsidP="001C255D">
      <w:pPr>
        <w:spacing w:line="360" w:lineRule="auto"/>
        <w:rPr>
          <w:rFonts w:ascii="Times New Roman" w:eastAsiaTheme="minorEastAsia" w:hAnsi="Times New Roman" w:cs="Times New Roman"/>
        </w:rPr>
      </w:pPr>
      <w:r>
        <w:rPr>
          <w:rFonts w:ascii="Times New Roman" w:eastAsiaTheme="minorEastAsia" w:hAnsi="Times New Roman" w:cs="Times New Roman"/>
        </w:rPr>
        <w:t>So the labor supply with transfer/taxes with a balanced government budget is</w:t>
      </w:r>
    </w:p>
    <w:p w:rsidR="001C255D" w:rsidRPr="001C255D" w:rsidRDefault="003B3F15" w:rsidP="001C255D">
      <w:pPr>
        <w:spacing w:line="360" w:lineRule="auto"/>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1-l</m:t>
              </m:r>
            </m:e>
            <m:sup>
              <m:r>
                <w:rPr>
                  <w:rFonts w:ascii="Cambria Math" w:eastAsiaTheme="minorEastAsia" w:hAnsi="Cambria Math" w:cs="Times New Roman"/>
                </w:rPr>
                <m:t>*</m:t>
              </m:r>
            </m:sup>
          </m:sSup>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1-t</m:t>
              </m:r>
            </m:num>
            <m:den>
              <m:r>
                <w:rPr>
                  <w:rFonts w:ascii="Cambria Math" w:eastAsiaTheme="minorEastAsia" w:hAnsi="Cambria Math" w:cs="Times New Roman"/>
                </w:rPr>
                <m:t>2-t</m:t>
              </m:r>
            </m:den>
          </m:f>
          <m:r>
            <w:rPr>
              <w:rFonts w:ascii="Cambria Math" w:eastAsiaTheme="minorEastAsia" w:hAnsi="Cambria Math" w:cs="Times New Roman"/>
            </w:rPr>
            <m:t>.</m:t>
          </m:r>
        </m:oMath>
      </m:oMathPara>
    </w:p>
    <w:p w:rsidR="001C255D" w:rsidRDefault="001C255D" w:rsidP="001C255D">
      <w:pPr>
        <w:spacing w:line="360" w:lineRule="auto"/>
        <w:rPr>
          <w:rFonts w:ascii="Times New Roman" w:eastAsiaTheme="minorEastAsia" w:hAnsi="Times New Roman" w:cs="Times New Roman"/>
        </w:rPr>
      </w:pPr>
      <w:r>
        <w:rPr>
          <w:rFonts w:ascii="Times New Roman" w:eastAsiaTheme="minorEastAsia" w:hAnsi="Times New Roman" w:cs="Times New Roman"/>
        </w:rPr>
        <w:lastRenderedPageBreak/>
        <w:t xml:space="preserve">Does labor supply increase or decrease with taxes (which gives us higher transfers)? So the answer is taxes reduce labor supply. </w:t>
      </w:r>
    </w:p>
    <w:p w:rsidR="001C255D" w:rsidRPr="001C255D" w:rsidRDefault="001C255D" w:rsidP="001C255D">
      <w:pPr>
        <w:spacing w:line="360" w:lineRule="auto"/>
        <w:rPr>
          <w:rFonts w:ascii="Times New Roman" w:eastAsiaTheme="minorEastAsia" w:hAnsi="Times New Roman" w:cs="Times New Roman"/>
        </w:rPr>
      </w:pPr>
      <w:r>
        <w:rPr>
          <w:rFonts w:ascii="Times New Roman" w:eastAsiaTheme="minorEastAsia" w:hAnsi="Times New Roman" w:cs="Times New Roman"/>
        </w:rPr>
        <w:t>(Try to plot the labor supply with respect to taxes. Send me your answers if you think that you plot correctly.</w:t>
      </w:r>
      <w:r w:rsidR="003B3F15">
        <w:rPr>
          <w:rFonts w:ascii="Times New Roman" w:eastAsiaTheme="minorEastAsia" w:hAnsi="Times New Roman" w:cs="Times New Roman"/>
        </w:rPr>
        <w:t xml:space="preserve"> Show all your work if you send me an answer.)</w:t>
      </w:r>
    </w:p>
    <w:p w:rsidR="001C255D" w:rsidRDefault="001C255D" w:rsidP="001C255D">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At this point, it is interesting to note that </w:t>
      </w:r>
      <m:oMath>
        <m:r>
          <w:rPr>
            <w:rFonts w:ascii="Cambria Math" w:eastAsiaTheme="minorEastAsia" w:hAnsi="Cambria Math" w:cs="Times New Roman"/>
          </w:rPr>
          <m:t>t=0</m:t>
        </m:r>
      </m:oMath>
      <w:r>
        <w:rPr>
          <w:rFonts w:ascii="Times New Roman" w:eastAsiaTheme="minorEastAsia" w:hAnsi="Times New Roman" w:cs="Times New Roman"/>
        </w:rPr>
        <w:t xml:space="preserve"> implies no tax income but </w:t>
      </w:r>
      <m:oMath>
        <m:r>
          <w:rPr>
            <w:rFonts w:ascii="Cambria Math" w:eastAsiaTheme="minorEastAsia" w:hAnsi="Cambria Math" w:cs="Times New Roman"/>
          </w:rPr>
          <m:t>t=100%</m:t>
        </m:r>
      </m:oMath>
      <w:r>
        <w:rPr>
          <w:rFonts w:ascii="Times New Roman" w:eastAsiaTheme="minorEastAsia" w:hAnsi="Times New Roman" w:cs="Times New Roman"/>
        </w:rPr>
        <w:t xml:space="preserve"> also yields zero tax income</w:t>
      </w:r>
      <w:r w:rsidR="003B3F15">
        <w:rPr>
          <w:rFonts w:ascii="Times New Roman" w:eastAsiaTheme="minorEastAsia" w:hAnsi="Times New Roman" w:cs="Times New Roman"/>
        </w:rPr>
        <w:t xml:space="preserve"> because no one would work if the tax rate is zero</w:t>
      </w:r>
      <w:r>
        <w:rPr>
          <w:rFonts w:ascii="Times New Roman" w:eastAsiaTheme="minorEastAsia" w:hAnsi="Times New Roman" w:cs="Times New Roman"/>
        </w:rPr>
        <w:t>. Therefore, there is a level of tax rate that would maximize the government’s tax income. What is this level?</w:t>
      </w:r>
    </w:p>
    <w:p w:rsidR="001C255D" w:rsidRDefault="001C255D" w:rsidP="001C255D">
      <w:pPr>
        <w:spacing w:line="360" w:lineRule="auto"/>
        <w:rPr>
          <w:rFonts w:ascii="Times New Roman" w:eastAsiaTheme="minorEastAsia" w:hAnsi="Times New Roman" w:cs="Times New Roman"/>
        </w:rPr>
      </w:pPr>
      <w:r>
        <w:rPr>
          <w:rFonts w:ascii="Times New Roman" w:eastAsiaTheme="minorEastAsia" w:hAnsi="Times New Roman" w:cs="Times New Roman"/>
        </w:rPr>
        <w:t>First we need to express the level of tax revenues in terms of tax rate. The answer is</w:t>
      </w:r>
    </w:p>
    <w:p w:rsidR="001C255D" w:rsidRPr="001C255D" w:rsidRDefault="003B3F15" w:rsidP="001C255D">
      <w:pPr>
        <w:spacing w:line="360" w:lineRule="auto"/>
        <w:rPr>
          <w:rFonts w:ascii="Times New Roman" w:eastAsiaTheme="minorEastAsia" w:hAnsi="Times New Roman" w:cs="Times New Roman"/>
        </w:rPr>
      </w:pPr>
      <m:oMathPara>
        <m:oMath>
          <m:r>
            <w:rPr>
              <w:rFonts w:ascii="Cambria Math" w:eastAsiaTheme="minorEastAsia" w:hAnsi="Cambria Math" w:cs="Times New Roman"/>
            </w:rPr>
            <m:t>Total Tax Revenue=</m:t>
          </m:r>
          <m:r>
            <w:rPr>
              <w:rFonts w:ascii="Cambria Math" w:eastAsiaTheme="minorEastAsia" w:hAnsi="Cambria Math" w:cs="Times New Roman"/>
            </w:rPr>
            <m:t>w</m:t>
          </m:r>
          <m:d>
            <m:dPr>
              <m:ctrlPr>
                <w:rPr>
                  <w:rFonts w:ascii="Cambria Math" w:eastAsiaTheme="minorEastAsia" w:hAnsi="Cambria Math" w:cs="Times New Roman"/>
                  <w:i/>
                </w:rPr>
              </m:ctrlPr>
            </m:dPr>
            <m:e>
              <m:r>
                <w:rPr>
                  <w:rFonts w:ascii="Cambria Math" w:eastAsiaTheme="minorEastAsia" w:hAnsi="Cambria Math" w:cs="Times New Roman"/>
                </w:rPr>
                <m:t>1-l</m:t>
              </m:r>
            </m:e>
          </m:d>
          <m:r>
            <w:rPr>
              <w:rFonts w:ascii="Cambria Math" w:eastAsiaTheme="minorEastAsia" w:hAnsi="Cambria Math" w:cs="Times New Roman"/>
            </w:rPr>
            <m:t>t=wt</m:t>
          </m:r>
          <m:f>
            <m:fPr>
              <m:ctrlPr>
                <w:rPr>
                  <w:rFonts w:ascii="Cambria Math" w:eastAsiaTheme="minorEastAsia" w:hAnsi="Cambria Math" w:cs="Times New Roman"/>
                  <w:i/>
                </w:rPr>
              </m:ctrlPr>
            </m:fPr>
            <m:num>
              <m:r>
                <w:rPr>
                  <w:rFonts w:ascii="Cambria Math" w:eastAsiaTheme="minorEastAsia" w:hAnsi="Cambria Math" w:cs="Times New Roman"/>
                </w:rPr>
                <m:t>1-t</m:t>
              </m:r>
            </m:num>
            <m:den>
              <m:r>
                <w:rPr>
                  <w:rFonts w:ascii="Cambria Math" w:eastAsiaTheme="minorEastAsia" w:hAnsi="Cambria Math" w:cs="Times New Roman"/>
                </w:rPr>
                <m:t>2-t</m:t>
              </m:r>
            </m:den>
          </m:f>
          <m:r>
            <w:rPr>
              <w:rFonts w:ascii="Cambria Math" w:eastAsiaTheme="minorEastAsia" w:hAnsi="Cambria Math" w:cs="Times New Roman"/>
            </w:rPr>
            <m:t>.</m:t>
          </m:r>
        </m:oMath>
      </m:oMathPara>
    </w:p>
    <w:p w:rsidR="001C255D" w:rsidRDefault="001C255D" w:rsidP="001C255D">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In other words, the tax revenue of the government is </w:t>
      </w:r>
    </w:p>
    <w:p w:rsidR="001C255D" w:rsidRPr="005E1DA7" w:rsidRDefault="001C255D" w:rsidP="001C255D">
      <w:pPr>
        <w:spacing w:line="360" w:lineRule="auto"/>
        <w:rPr>
          <w:rFonts w:ascii="Times New Roman" w:eastAsiaTheme="minorEastAsia" w:hAnsi="Times New Roman" w:cs="Times New Roman"/>
        </w:rPr>
      </w:pPr>
      <m:oMathPara>
        <m:oMath>
          <m:r>
            <w:rPr>
              <w:rFonts w:ascii="Cambria Math" w:eastAsiaTheme="minorEastAsia" w:hAnsi="Cambria Math" w:cs="Times New Roman"/>
            </w:rPr>
            <m:t>w</m:t>
          </m:r>
          <m:f>
            <m:fPr>
              <m:ctrlPr>
                <w:rPr>
                  <w:rFonts w:ascii="Cambria Math" w:eastAsiaTheme="minorEastAsia" w:hAnsi="Cambria Math" w:cs="Times New Roman"/>
                  <w:i/>
                </w:rPr>
              </m:ctrlPr>
            </m:fPr>
            <m:num>
              <m:r>
                <w:rPr>
                  <w:rFonts w:ascii="Cambria Math" w:eastAsiaTheme="minorEastAsia" w:hAnsi="Cambria Math" w:cs="Times New Roman"/>
                </w:rPr>
                <m:t>t-</m:t>
              </m:r>
              <m:sSup>
                <m:sSupPr>
                  <m:ctrlPr>
                    <w:rPr>
                      <w:rFonts w:ascii="Cambria Math" w:eastAsiaTheme="minorEastAsia" w:hAnsi="Cambria Math" w:cs="Times New Roman"/>
                      <w:i/>
                    </w:rPr>
                  </m:ctrlPr>
                </m:sSupPr>
                <m:e>
                  <m:r>
                    <w:rPr>
                      <w:rFonts w:ascii="Cambria Math" w:eastAsiaTheme="minorEastAsia" w:hAnsi="Cambria Math" w:cs="Times New Roman"/>
                    </w:rPr>
                    <m:t>t</m:t>
                  </m:r>
                </m:e>
                <m:sup>
                  <m:r>
                    <w:rPr>
                      <w:rFonts w:ascii="Cambria Math" w:eastAsiaTheme="minorEastAsia" w:hAnsi="Cambria Math" w:cs="Times New Roman"/>
                    </w:rPr>
                    <m:t>2</m:t>
                  </m:r>
                </m:sup>
              </m:sSup>
            </m:num>
            <m:den>
              <m:r>
                <w:rPr>
                  <w:rFonts w:ascii="Cambria Math" w:eastAsiaTheme="minorEastAsia" w:hAnsi="Cambria Math" w:cs="Times New Roman"/>
                </w:rPr>
                <m:t>2-t</m:t>
              </m:r>
            </m:den>
          </m:f>
          <m:r>
            <w:rPr>
              <w:rFonts w:ascii="Cambria Math" w:eastAsiaTheme="minorEastAsia" w:hAnsi="Cambria Math" w:cs="Times New Roman"/>
            </w:rPr>
            <m:t>.</m:t>
          </m:r>
        </m:oMath>
      </m:oMathPara>
    </w:p>
    <w:p w:rsidR="005E1DA7" w:rsidRPr="005E1DA7" w:rsidRDefault="005E1DA7" w:rsidP="001C255D">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What we need to do is to differentiate this expression with respect to </w:t>
      </w:r>
      <m:oMath>
        <m:r>
          <w:rPr>
            <w:rFonts w:ascii="Cambria Math" w:eastAsiaTheme="minorEastAsia" w:hAnsi="Cambria Math" w:cs="Times New Roman"/>
          </w:rPr>
          <m:t>t</m:t>
        </m:r>
      </m:oMath>
      <w:r>
        <w:rPr>
          <w:rFonts w:ascii="Times New Roman" w:eastAsiaTheme="minorEastAsia" w:hAnsi="Times New Roman" w:cs="Times New Roman"/>
        </w:rPr>
        <w:t xml:space="preserve"> and equate the result to zero to </w:t>
      </w:r>
      <w:proofErr w:type="gramStart"/>
      <w:r>
        <w:rPr>
          <w:rFonts w:ascii="Times New Roman" w:eastAsiaTheme="minorEastAsia" w:hAnsi="Times New Roman" w:cs="Times New Roman"/>
        </w:rPr>
        <w:t>maximize  the</w:t>
      </w:r>
      <w:proofErr w:type="gramEnd"/>
      <w:r>
        <w:rPr>
          <w:rFonts w:ascii="Times New Roman" w:eastAsiaTheme="minorEastAsia" w:hAnsi="Times New Roman" w:cs="Times New Roman"/>
        </w:rPr>
        <w:t xml:space="preserve"> tax revenues. The result would be:</w:t>
      </w:r>
    </w:p>
    <w:p w:rsidR="005E1DA7" w:rsidRPr="005E1DA7" w:rsidRDefault="005E1DA7" w:rsidP="001C255D">
      <w:pPr>
        <w:spacing w:line="360" w:lineRule="auto"/>
        <w:rPr>
          <w:rFonts w:ascii="Times New Roman" w:eastAsiaTheme="minorEastAsia" w:hAnsi="Times New Roman" w:cs="Times New Roman"/>
        </w:rPr>
      </w:pPr>
      <m:oMathPara>
        <m:oMath>
          <m:r>
            <w:rPr>
              <w:rFonts w:ascii="Cambria Math" w:eastAsiaTheme="minorEastAsia" w:hAnsi="Cambria Math" w:cs="Times New Roman"/>
            </w:rPr>
            <m:t>w</m:t>
          </m:r>
          <m:f>
            <m:fPr>
              <m:ctrlPr>
                <w:rPr>
                  <w:rFonts w:ascii="Cambria Math" w:eastAsiaTheme="minorEastAsia" w:hAnsi="Cambria Math" w:cs="Times New Roman"/>
                  <w:i/>
                </w:rPr>
              </m:ctrlPr>
            </m:fPr>
            <m:num>
              <m:d>
                <m:dPr>
                  <m:ctrlPr>
                    <w:rPr>
                      <w:rFonts w:ascii="Cambria Math" w:eastAsiaTheme="minorEastAsia" w:hAnsi="Cambria Math" w:cs="Times New Roman"/>
                      <w:i/>
                    </w:rPr>
                  </m:ctrlPr>
                </m:dPr>
                <m:e>
                  <m:r>
                    <w:rPr>
                      <w:rFonts w:ascii="Cambria Math" w:eastAsiaTheme="minorEastAsia" w:hAnsi="Cambria Math" w:cs="Times New Roman"/>
                    </w:rPr>
                    <m:t>1-2t</m:t>
                  </m:r>
                </m:e>
              </m:d>
              <m:d>
                <m:dPr>
                  <m:ctrlPr>
                    <w:rPr>
                      <w:rFonts w:ascii="Cambria Math" w:eastAsiaTheme="minorEastAsia" w:hAnsi="Cambria Math" w:cs="Times New Roman"/>
                      <w:i/>
                    </w:rPr>
                  </m:ctrlPr>
                </m:dPr>
                <m:e>
                  <m:r>
                    <w:rPr>
                      <w:rFonts w:ascii="Cambria Math" w:eastAsiaTheme="minorEastAsia" w:hAnsi="Cambria Math" w:cs="Times New Roman"/>
                    </w:rPr>
                    <m:t>2-t</m:t>
                  </m:r>
                </m:e>
              </m:d>
              <m:r>
                <w:rPr>
                  <w:rFonts w:ascii="Cambria Math" w:eastAsiaTheme="minorEastAsia" w:hAnsi="Cambria Math" w:cs="Times New Roman"/>
                </w:rPr>
                <m:t>+t-</m:t>
              </m:r>
              <m:sSup>
                <m:sSupPr>
                  <m:ctrlPr>
                    <w:rPr>
                      <w:rFonts w:ascii="Cambria Math" w:eastAsiaTheme="minorEastAsia" w:hAnsi="Cambria Math" w:cs="Times New Roman"/>
                      <w:i/>
                    </w:rPr>
                  </m:ctrlPr>
                </m:sSupPr>
                <m:e>
                  <m:r>
                    <w:rPr>
                      <w:rFonts w:ascii="Cambria Math" w:eastAsiaTheme="minorEastAsia" w:hAnsi="Cambria Math" w:cs="Times New Roman"/>
                    </w:rPr>
                    <m:t>t</m:t>
                  </m:r>
                </m:e>
                <m:sup>
                  <m:r>
                    <w:rPr>
                      <w:rFonts w:ascii="Cambria Math" w:eastAsiaTheme="minorEastAsia" w:hAnsi="Cambria Math" w:cs="Times New Roman"/>
                    </w:rPr>
                    <m:t>2</m:t>
                  </m:r>
                </m:sup>
              </m:sSup>
            </m:num>
            <m:den>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2-t</m:t>
                      </m:r>
                    </m:e>
                  </m:d>
                </m:e>
                <m:sup>
                  <m:r>
                    <w:rPr>
                      <w:rFonts w:ascii="Cambria Math" w:eastAsiaTheme="minorEastAsia" w:hAnsi="Cambria Math" w:cs="Times New Roman"/>
                    </w:rPr>
                    <m:t>2</m:t>
                  </m:r>
                </m:sup>
              </m:sSup>
            </m:den>
          </m:f>
          <m:r>
            <w:rPr>
              <w:rFonts w:ascii="Cambria Math" w:eastAsiaTheme="minorEastAsia" w:hAnsi="Cambria Math" w:cs="Times New Roman"/>
            </w:rPr>
            <m:t>=0</m:t>
          </m:r>
        </m:oMath>
      </m:oMathPara>
    </w:p>
    <w:p w:rsidR="005E1DA7" w:rsidRDefault="005E1DA7" w:rsidP="001C255D">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Solving this is equivalent to </w:t>
      </w:r>
    </w:p>
    <w:p w:rsidR="005E1DA7" w:rsidRPr="005E1DA7" w:rsidRDefault="003B3F15" w:rsidP="001C255D">
      <w:pPr>
        <w:spacing w:line="360" w:lineRule="auto"/>
        <w:rPr>
          <w:rFonts w:ascii="Times New Roman" w:eastAsiaTheme="minorEastAsia" w:hAnsi="Times New Roman" w:cs="Times New Roman"/>
        </w:rPr>
      </w:pPr>
      <m:oMathPara>
        <m:oMath>
          <m:d>
            <m:dPr>
              <m:ctrlPr>
                <w:rPr>
                  <w:rFonts w:ascii="Cambria Math" w:eastAsiaTheme="minorEastAsia" w:hAnsi="Cambria Math" w:cs="Times New Roman"/>
                  <w:i/>
                </w:rPr>
              </m:ctrlPr>
            </m:dPr>
            <m:e>
              <m:r>
                <w:rPr>
                  <w:rFonts w:ascii="Cambria Math" w:eastAsiaTheme="minorEastAsia" w:hAnsi="Cambria Math" w:cs="Times New Roman"/>
                </w:rPr>
                <m:t>1-2t</m:t>
              </m:r>
            </m:e>
          </m:d>
          <m:d>
            <m:dPr>
              <m:ctrlPr>
                <w:rPr>
                  <w:rFonts w:ascii="Cambria Math" w:eastAsiaTheme="minorEastAsia" w:hAnsi="Cambria Math" w:cs="Times New Roman"/>
                  <w:i/>
                </w:rPr>
              </m:ctrlPr>
            </m:dPr>
            <m:e>
              <m:r>
                <w:rPr>
                  <w:rFonts w:ascii="Cambria Math" w:eastAsiaTheme="minorEastAsia" w:hAnsi="Cambria Math" w:cs="Times New Roman"/>
                </w:rPr>
                <m:t>2-t</m:t>
              </m:r>
            </m:e>
          </m:d>
          <m:r>
            <w:rPr>
              <w:rFonts w:ascii="Cambria Math" w:eastAsiaTheme="minorEastAsia" w:hAnsi="Cambria Math" w:cs="Times New Roman"/>
            </w:rPr>
            <m:t>+t-</m:t>
          </m:r>
          <m:sSup>
            <m:sSupPr>
              <m:ctrlPr>
                <w:rPr>
                  <w:rFonts w:ascii="Cambria Math" w:eastAsiaTheme="minorEastAsia" w:hAnsi="Cambria Math" w:cs="Times New Roman"/>
                  <w:i/>
                </w:rPr>
              </m:ctrlPr>
            </m:sSupPr>
            <m:e>
              <m:r>
                <w:rPr>
                  <w:rFonts w:ascii="Cambria Math" w:eastAsiaTheme="minorEastAsia" w:hAnsi="Cambria Math" w:cs="Times New Roman"/>
                </w:rPr>
                <m:t>t</m:t>
              </m:r>
            </m:e>
            <m:sup>
              <m:r>
                <w:rPr>
                  <w:rFonts w:ascii="Cambria Math" w:eastAsiaTheme="minorEastAsia" w:hAnsi="Cambria Math" w:cs="Times New Roman"/>
                </w:rPr>
                <m:t>2</m:t>
              </m:r>
            </m:sup>
          </m:sSup>
          <m:r>
            <w:rPr>
              <w:rFonts w:ascii="Cambria Math" w:eastAsiaTheme="minorEastAsia" w:hAnsi="Cambria Math" w:cs="Times New Roman"/>
            </w:rPr>
            <m:t>=0</m:t>
          </m:r>
        </m:oMath>
      </m:oMathPara>
    </w:p>
    <w:p w:rsidR="005E1DA7" w:rsidRDefault="005E1DA7" w:rsidP="001C255D">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which</w:t>
      </w:r>
      <w:proofErr w:type="gramEnd"/>
      <w:r>
        <w:rPr>
          <w:rFonts w:ascii="Times New Roman" w:eastAsiaTheme="minorEastAsia" w:hAnsi="Times New Roman" w:cs="Times New Roman"/>
        </w:rPr>
        <w:t xml:space="preserve"> is a 2</w:t>
      </w:r>
      <w:r w:rsidRPr="005E1DA7">
        <w:rPr>
          <w:rFonts w:ascii="Times New Roman" w:eastAsiaTheme="minorEastAsia" w:hAnsi="Times New Roman" w:cs="Times New Roman"/>
          <w:vertAlign w:val="superscript"/>
        </w:rPr>
        <w:t>nd</w:t>
      </w:r>
      <w:r>
        <w:rPr>
          <w:rFonts w:ascii="Times New Roman" w:eastAsiaTheme="minorEastAsia" w:hAnsi="Times New Roman" w:cs="Times New Roman"/>
        </w:rPr>
        <w:t xml:space="preserve"> degree polynomial, whose root is approximately 0.58. So the </w:t>
      </w:r>
      <w:bookmarkStart w:id="0" w:name="_GoBack"/>
      <w:bookmarkEnd w:id="0"/>
      <w:r>
        <w:rPr>
          <w:rFonts w:ascii="Times New Roman" w:eastAsiaTheme="minorEastAsia" w:hAnsi="Times New Roman" w:cs="Times New Roman"/>
        </w:rPr>
        <w:t xml:space="preserve">government would earn the highest level of taxes if the tax rate was around 60%. </w:t>
      </w:r>
    </w:p>
    <w:p w:rsidR="005E1DA7" w:rsidRDefault="005E1DA7" w:rsidP="001C255D">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This is the end of the lecture. </w:t>
      </w:r>
    </w:p>
    <w:p w:rsidR="001C255D" w:rsidRPr="001C255D" w:rsidRDefault="001C255D" w:rsidP="001C255D">
      <w:pPr>
        <w:spacing w:line="360" w:lineRule="auto"/>
        <w:rPr>
          <w:rFonts w:ascii="Times New Roman" w:eastAsiaTheme="minorEastAsia" w:hAnsi="Times New Roman" w:cs="Times New Roman"/>
        </w:rPr>
      </w:pPr>
    </w:p>
    <w:p w:rsidR="00B27815" w:rsidRPr="00990A9D" w:rsidRDefault="00B27815" w:rsidP="008731BB">
      <w:pPr>
        <w:spacing w:line="360" w:lineRule="auto"/>
        <w:rPr>
          <w:rFonts w:ascii="Times New Roman" w:eastAsiaTheme="minorEastAsia" w:hAnsi="Times New Roman" w:cs="Times New Roman"/>
        </w:rPr>
      </w:pPr>
    </w:p>
    <w:p w:rsidR="00E13D90" w:rsidRPr="00E13D90" w:rsidRDefault="008731BB" w:rsidP="00E13D9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 </w:t>
      </w:r>
    </w:p>
    <w:p w:rsidR="00E13D90" w:rsidRPr="00E13D90" w:rsidRDefault="00E13D90" w:rsidP="00E13D90">
      <w:pPr>
        <w:spacing w:line="360" w:lineRule="auto"/>
        <w:rPr>
          <w:rFonts w:ascii="Times New Roman" w:eastAsiaTheme="minorEastAsia" w:hAnsi="Times New Roman" w:cs="Times New Roman"/>
        </w:rPr>
      </w:pPr>
    </w:p>
    <w:p w:rsidR="00E13D90" w:rsidRDefault="00E13D90" w:rsidP="00990A9D">
      <w:pPr>
        <w:spacing w:line="360" w:lineRule="auto"/>
        <w:rPr>
          <w:rFonts w:ascii="Times New Roman" w:eastAsiaTheme="minorEastAsia" w:hAnsi="Times New Roman" w:cs="Times New Roman"/>
        </w:rPr>
      </w:pPr>
    </w:p>
    <w:p w:rsidR="00E13D90" w:rsidRDefault="00E13D90" w:rsidP="00990A9D">
      <w:pPr>
        <w:spacing w:line="360" w:lineRule="auto"/>
        <w:rPr>
          <w:rFonts w:ascii="Times New Roman" w:eastAsiaTheme="minorEastAsia" w:hAnsi="Times New Roman" w:cs="Times New Roman"/>
        </w:rPr>
      </w:pPr>
    </w:p>
    <w:p w:rsidR="00E13D90" w:rsidRPr="00990A9D" w:rsidRDefault="00E13D90" w:rsidP="00990A9D">
      <w:pPr>
        <w:spacing w:line="360" w:lineRule="auto"/>
        <w:rPr>
          <w:rFonts w:ascii="Times New Roman" w:eastAsiaTheme="minorEastAsia" w:hAnsi="Times New Roman" w:cs="Times New Roman"/>
        </w:rPr>
      </w:pPr>
    </w:p>
    <w:sectPr w:rsidR="00E13D90" w:rsidRPr="00990A9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08A"/>
    <w:rsid w:val="00050974"/>
    <w:rsid w:val="001C255D"/>
    <w:rsid w:val="00387C22"/>
    <w:rsid w:val="003B3F15"/>
    <w:rsid w:val="0059291D"/>
    <w:rsid w:val="005E1DA7"/>
    <w:rsid w:val="00745071"/>
    <w:rsid w:val="00796356"/>
    <w:rsid w:val="008731BB"/>
    <w:rsid w:val="00927717"/>
    <w:rsid w:val="00990A9D"/>
    <w:rsid w:val="00A0208A"/>
    <w:rsid w:val="00AA04C8"/>
    <w:rsid w:val="00AE570F"/>
    <w:rsid w:val="00B27815"/>
    <w:rsid w:val="00B90F42"/>
    <w:rsid w:val="00CC1030"/>
    <w:rsid w:val="00E13D90"/>
    <w:rsid w:val="00F04B1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E57FB9-AFE1-4A5B-8A5B-C3B3B651F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35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6356"/>
    <w:pPr>
      <w:ind w:left="720"/>
      <w:contextualSpacing/>
    </w:pPr>
  </w:style>
  <w:style w:type="character" w:styleId="PlaceholderText">
    <w:name w:val="Placeholder Text"/>
    <w:basedOn w:val="DefaultParagraphFont"/>
    <w:uiPriority w:val="99"/>
    <w:semiHidden/>
    <w:rsid w:val="00A0208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11</Pages>
  <Words>1657</Words>
  <Characters>9448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Burak Ünveren</dc:creator>
  <cp:keywords/>
  <dc:description/>
  <cp:lastModifiedBy>Burak Ünveren</cp:lastModifiedBy>
  <cp:revision>2</cp:revision>
  <dcterms:created xsi:type="dcterms:W3CDTF">2020-08-04T06:07:00Z</dcterms:created>
  <dcterms:modified xsi:type="dcterms:W3CDTF">2020-08-08T08:36:00Z</dcterms:modified>
</cp:coreProperties>
</file>